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80" w:rsidRPr="00911002" w:rsidRDefault="00697DBD" w:rsidP="009D36F7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9110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НАДЗОР</w:t>
      </w:r>
      <w:r w:rsidR="00122880" w:rsidRPr="009110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ОБЪЕКТАМИ НЕФТЕГАЗОВОГО КОМПЛЕКСА.</w:t>
      </w:r>
    </w:p>
    <w:p w:rsidR="00122880" w:rsidRPr="00911002" w:rsidRDefault="00122880" w:rsidP="009D36F7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1100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Надзор в нефтегазодобывающей промышленности.</w:t>
      </w:r>
    </w:p>
    <w:p w:rsidR="001A336C" w:rsidRPr="00911002" w:rsidRDefault="001A336C" w:rsidP="002707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21.07.97 </w:t>
      </w:r>
      <w:r w:rsidR="00270731"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116-ФЗ </w:t>
      </w:r>
      <w:r w:rsidR="00A40A42"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>О промышленной безопасности опасных производственных объектов</w:t>
      </w:r>
      <w:r w:rsidR="00A40A42"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A336C" w:rsidRPr="00911002" w:rsidRDefault="001A336C" w:rsidP="002707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Ростехнадзора от 15.12.2020 г. № 534 об утверждении федеральных норм и правил в области промышленной безопасности </w:t>
      </w:r>
      <w:r w:rsidR="00A40A42"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>Правила безопасности в нефтяной и газовой промышленности</w:t>
      </w:r>
      <w:r w:rsidR="00A40A42"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911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Зарегистрировано</w:t>
      </w:r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1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Министерстве юстиции</w:t>
      </w:r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1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Российской Федерации</w:t>
      </w:r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1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29 декабря 2020 года,</w:t>
      </w:r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1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регистрационный </w:t>
      </w:r>
      <w:r w:rsidR="00270731" w:rsidRPr="00911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911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61888</w:t>
      </w:r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A336C" w:rsidRPr="00911002" w:rsidRDefault="001A336C" w:rsidP="002707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>Правила безопасности при разработке нефтяных  месторождений шахтным способом (утверждено Постановлением Госгортехнадзора № 8 от 11 апреля 1986 года).</w:t>
      </w:r>
    </w:p>
    <w:p w:rsidR="001A336C" w:rsidRPr="00911002" w:rsidRDefault="001A336C" w:rsidP="002707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РД 08-254-98 </w:t>
      </w:r>
      <w:r w:rsidR="00A40A42"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Инструкция по предупреждению </w:t>
      </w:r>
      <w:proofErr w:type="spellStart"/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>газонефтеводопроявлений</w:t>
      </w:r>
      <w:proofErr w:type="spellEnd"/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открытых фонтанов при строительстве и ремонте скважин в нефтяной и газовой промышленности</w:t>
      </w:r>
      <w:r w:rsidR="00A40A42"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(утверждено Постановлением Госгортехнадзора от 31 декабря 1998 г. № 80).</w:t>
      </w:r>
    </w:p>
    <w:p w:rsidR="00F1545D" w:rsidRPr="00911002" w:rsidRDefault="001A336C" w:rsidP="002707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Ростехнадзора от 15.12.2020 № 533 об утверждении Федеральных норм и правил в области промышленной безопасности </w:t>
      </w:r>
      <w:r w:rsidR="00A40A42"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>Общие правила взрывобезопасности для взрывопожароопасных химических, нефтехимических и нефтеперерабатывающих производств</w:t>
      </w:r>
      <w:r w:rsidR="00A40A42"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(зарегистрировано в Минюсте России 25.12.2020 </w:t>
      </w:r>
      <w:r w:rsidR="00270731"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61808) </w:t>
      </w:r>
    </w:p>
    <w:p w:rsidR="001A336C" w:rsidRPr="00911002" w:rsidRDefault="001A336C" w:rsidP="002707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11002">
        <w:rPr>
          <w:rFonts w:ascii="Times New Roman" w:hAnsi="Times New Roman" w:cs="Times New Roman"/>
          <w:sz w:val="28"/>
          <w:szCs w:val="28"/>
        </w:rPr>
        <w:t xml:space="preserve">Приказ Ростехнадзора от 09.12.2020 </w:t>
      </w:r>
      <w:r w:rsidR="00270731" w:rsidRPr="00911002">
        <w:rPr>
          <w:rFonts w:ascii="Times New Roman" w:hAnsi="Times New Roman" w:cs="Times New Roman"/>
          <w:sz w:val="28"/>
          <w:szCs w:val="28"/>
        </w:rPr>
        <w:t>№</w:t>
      </w:r>
      <w:r w:rsidRPr="00911002">
        <w:rPr>
          <w:rFonts w:ascii="Times New Roman" w:hAnsi="Times New Roman" w:cs="Times New Roman"/>
          <w:sz w:val="28"/>
          <w:szCs w:val="28"/>
        </w:rPr>
        <w:t xml:space="preserve"> 511 </w:t>
      </w:r>
      <w:r w:rsidR="00A40A42" w:rsidRPr="00911002">
        <w:rPr>
          <w:rFonts w:ascii="Times New Roman" w:hAnsi="Times New Roman" w:cs="Times New Roman"/>
          <w:sz w:val="28"/>
          <w:szCs w:val="28"/>
        </w:rPr>
        <w:t>«</w:t>
      </w:r>
      <w:r w:rsidRPr="00911002">
        <w:rPr>
          <w:rFonts w:ascii="Times New Roman" w:hAnsi="Times New Roman" w:cs="Times New Roman"/>
          <w:sz w:val="28"/>
          <w:szCs w:val="28"/>
        </w:rPr>
        <w:t xml:space="preserve">Об утверждении Федеральных норм и правил в области промышленной безопасности </w:t>
      </w:r>
      <w:r w:rsidR="00A40A42" w:rsidRPr="00911002">
        <w:rPr>
          <w:rFonts w:ascii="Times New Roman" w:hAnsi="Times New Roman" w:cs="Times New Roman"/>
          <w:sz w:val="28"/>
          <w:szCs w:val="28"/>
        </w:rPr>
        <w:t>«</w:t>
      </w:r>
      <w:r w:rsidRPr="00911002">
        <w:rPr>
          <w:rFonts w:ascii="Times New Roman" w:hAnsi="Times New Roman" w:cs="Times New Roman"/>
          <w:sz w:val="28"/>
          <w:szCs w:val="28"/>
        </w:rPr>
        <w:t>Правила безопасности подземных хранилищ газа</w:t>
      </w:r>
      <w:r w:rsidR="00A40A42" w:rsidRPr="00911002">
        <w:rPr>
          <w:rFonts w:ascii="Times New Roman" w:hAnsi="Times New Roman" w:cs="Times New Roman"/>
          <w:sz w:val="28"/>
          <w:szCs w:val="28"/>
        </w:rPr>
        <w:t>»</w:t>
      </w:r>
      <w:r w:rsidRPr="00911002">
        <w:rPr>
          <w:rFonts w:ascii="Times New Roman" w:hAnsi="Times New Roman" w:cs="Times New Roman"/>
          <w:sz w:val="28"/>
          <w:szCs w:val="28"/>
        </w:rPr>
        <w:t xml:space="preserve"> (Зарегистрировано в Минюсте России 18.12.2020 </w:t>
      </w:r>
      <w:r w:rsidR="00270731" w:rsidRPr="00911002">
        <w:rPr>
          <w:rFonts w:ascii="Times New Roman" w:hAnsi="Times New Roman" w:cs="Times New Roman"/>
          <w:sz w:val="28"/>
          <w:szCs w:val="28"/>
        </w:rPr>
        <w:t>№</w:t>
      </w:r>
      <w:r w:rsidRPr="00911002">
        <w:rPr>
          <w:rFonts w:ascii="Times New Roman" w:hAnsi="Times New Roman" w:cs="Times New Roman"/>
          <w:sz w:val="28"/>
          <w:szCs w:val="28"/>
        </w:rPr>
        <w:t xml:space="preserve"> 61589</w:t>
      </w:r>
      <w:proofErr w:type="gramEnd"/>
    </w:p>
    <w:p w:rsidR="001A336C" w:rsidRPr="00911002" w:rsidRDefault="001A336C" w:rsidP="002707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A42"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безопасности к буровому оборудованию для нефтяной и газовой промышленности РД 08-272-99</w:t>
      </w:r>
      <w:r w:rsidR="00A40A42"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(утв. Постановлением Госгортехнадзора РФ от 17.03.1999 </w:t>
      </w:r>
      <w:r w:rsidR="00270731"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19)</w:t>
      </w:r>
    </w:p>
    <w:p w:rsidR="001A336C" w:rsidRPr="00911002" w:rsidRDefault="001A336C" w:rsidP="002707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>Приказ Ростехнадзора от 11.12.2020 № 519 об утверждении </w:t>
      </w:r>
      <w:hyperlink r:id="rId7" w:history="1">
        <w:r w:rsidRPr="0091100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Федеральных норм и правил в области промышленной безопасности </w:t>
        </w:r>
        <w:r w:rsidR="00A40A42" w:rsidRPr="0091100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911002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 к производству сварочных работ на опасных производственных объектах</w:t>
        </w:r>
        <w:r w:rsidR="00A40A42" w:rsidRPr="0091100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911002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</w:hyperlink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336C" w:rsidRPr="00911002" w:rsidRDefault="001A336C" w:rsidP="002707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Ростехнадзора от 23.04.2007 № 279 </w:t>
      </w:r>
      <w:r w:rsidR="00A40A42"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Методических указаний о порядке обследования организаций, производящих работы по текущему, капитальному ремонту и реконструкции скважин</w:t>
      </w:r>
      <w:r w:rsidR="00A40A42"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(РД-13-07-2007) Зарегистрировано в Минюсте РФ 01.06.2007 </w:t>
      </w:r>
      <w:r w:rsidR="00270731"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9582.</w:t>
      </w:r>
    </w:p>
    <w:p w:rsidR="001A336C" w:rsidRPr="00911002" w:rsidRDefault="00A40A42" w:rsidP="002707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A336C"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Инструкция по безопасности одновременного производства буровых работ, освоения и эксплуатации скважин на кусте. РД 08-435-02</w:t>
      </w:r>
      <w:r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A336C"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(утв. Постановлением Госгортехнадзора РФ от 11.03.2002 </w:t>
      </w:r>
      <w:r w:rsidR="00270731"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A336C" w:rsidRPr="00911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14)</w:t>
      </w:r>
    </w:p>
    <w:p w:rsidR="001A336C" w:rsidRPr="00911002" w:rsidRDefault="001A336C" w:rsidP="0027073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надзора за безопасным ведением работ, связанных с пользованием недрами Приказ Ростехнадзора от 12.12.2012 </w:t>
      </w:r>
      <w:r w:rsidR="00270731" w:rsidRPr="00911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11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712 (зарегистрирован Минюстом России 28.05.2013, рег. </w:t>
      </w:r>
      <w:r w:rsidR="00270731" w:rsidRPr="00911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11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28562)</w:t>
      </w:r>
    </w:p>
    <w:p w:rsidR="00875363" w:rsidRPr="00911002" w:rsidRDefault="001A336C" w:rsidP="0027073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Форма федерального статистического наблюдения </w:t>
      </w:r>
      <w:r w:rsidR="00270731" w:rsidRPr="00911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11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1-ЛК </w:t>
      </w:r>
      <w:r w:rsidR="00A40A42" w:rsidRPr="00911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11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ликвидации (консервации) объектов, состоящих на балансе горнодобывающих и нефтегазодобывающих организаций</w:t>
      </w:r>
      <w:r w:rsidR="00A40A42" w:rsidRPr="00911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11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указаниями по ее заполнению Приказ </w:t>
      </w:r>
      <w:r w:rsidRPr="00911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Росстата от 14.12.2010 </w:t>
      </w:r>
      <w:r w:rsidR="00270731" w:rsidRPr="00911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11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438</w:t>
      </w:r>
    </w:p>
    <w:p w:rsidR="001A336C" w:rsidRPr="00911002" w:rsidRDefault="001A336C" w:rsidP="0027073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6098" w:rsidRPr="00911002" w:rsidRDefault="00A9735E" w:rsidP="00270731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1100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Надзор за </w:t>
      </w:r>
      <w:r w:rsidR="00122880" w:rsidRPr="0091100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объектами</w:t>
      </w:r>
      <w:r w:rsidR="00905925" w:rsidRPr="0091100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магистрального</w:t>
      </w:r>
      <w:r w:rsidR="00122880" w:rsidRPr="0091100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трубопроводного транспорта</w:t>
      </w:r>
      <w:r w:rsidRPr="0091100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536671" w:rsidRPr="00BD7235" w:rsidRDefault="00536671" w:rsidP="00270731">
      <w:pPr>
        <w:pStyle w:val="HEADERTEXT"/>
        <w:numPr>
          <w:ilvl w:val="0"/>
          <w:numId w:val="7"/>
        </w:numPr>
        <w:jc w:val="both"/>
        <w:rPr>
          <w:bCs/>
          <w:color w:val="auto"/>
          <w:sz w:val="28"/>
          <w:szCs w:val="28"/>
        </w:rPr>
      </w:pPr>
      <w:r w:rsidRPr="00BD7235">
        <w:rPr>
          <w:bCs/>
          <w:color w:val="auto"/>
          <w:sz w:val="28"/>
          <w:szCs w:val="28"/>
        </w:rPr>
        <w:t xml:space="preserve">Федеральный закон от 21.07.97 </w:t>
      </w:r>
      <w:r w:rsidR="00270731" w:rsidRPr="00BD7235">
        <w:rPr>
          <w:bCs/>
          <w:color w:val="auto"/>
          <w:sz w:val="28"/>
          <w:szCs w:val="28"/>
        </w:rPr>
        <w:t>№</w:t>
      </w:r>
      <w:r w:rsidRPr="00BD7235">
        <w:rPr>
          <w:bCs/>
          <w:color w:val="auto"/>
          <w:sz w:val="28"/>
          <w:szCs w:val="28"/>
        </w:rPr>
        <w:t xml:space="preserve"> 116-ФЗ </w:t>
      </w:r>
      <w:r w:rsidR="00A40A42" w:rsidRPr="00BD7235">
        <w:rPr>
          <w:bCs/>
          <w:color w:val="auto"/>
          <w:sz w:val="28"/>
          <w:szCs w:val="28"/>
        </w:rPr>
        <w:t>«</w:t>
      </w:r>
      <w:r w:rsidRPr="00BD7235">
        <w:rPr>
          <w:bCs/>
          <w:color w:val="auto"/>
          <w:sz w:val="28"/>
          <w:szCs w:val="28"/>
        </w:rPr>
        <w:t>О промышленной безопасности опасных производственных объектов</w:t>
      </w:r>
      <w:r w:rsidR="00A40A42" w:rsidRPr="00BD7235">
        <w:rPr>
          <w:bCs/>
          <w:color w:val="auto"/>
          <w:sz w:val="28"/>
          <w:szCs w:val="28"/>
        </w:rPr>
        <w:t>»</w:t>
      </w:r>
      <w:r w:rsidR="00122880" w:rsidRPr="00BD7235">
        <w:rPr>
          <w:bCs/>
          <w:color w:val="auto"/>
          <w:sz w:val="28"/>
          <w:szCs w:val="28"/>
        </w:rPr>
        <w:t>.</w:t>
      </w:r>
    </w:p>
    <w:p w:rsidR="00794673" w:rsidRPr="00BD7235" w:rsidRDefault="00135AE2" w:rsidP="00270731">
      <w:pPr>
        <w:pStyle w:val="HEADERTEXT"/>
        <w:numPr>
          <w:ilvl w:val="0"/>
          <w:numId w:val="7"/>
        </w:numPr>
        <w:jc w:val="both"/>
        <w:rPr>
          <w:bCs/>
          <w:color w:val="auto"/>
          <w:sz w:val="28"/>
          <w:szCs w:val="28"/>
        </w:rPr>
      </w:pPr>
      <w:r w:rsidRPr="00BD7235">
        <w:rPr>
          <w:bCs/>
          <w:color w:val="auto"/>
          <w:sz w:val="28"/>
          <w:szCs w:val="28"/>
        </w:rPr>
        <w:t>Постановление  Прав</w:t>
      </w:r>
      <w:r w:rsidR="00080A14" w:rsidRPr="00BD7235">
        <w:rPr>
          <w:bCs/>
          <w:color w:val="auto"/>
          <w:sz w:val="28"/>
          <w:szCs w:val="28"/>
        </w:rPr>
        <w:t xml:space="preserve">ительство Российской Федерации </w:t>
      </w:r>
      <w:r w:rsidRPr="00BD7235">
        <w:rPr>
          <w:bCs/>
          <w:color w:val="auto"/>
          <w:sz w:val="28"/>
          <w:szCs w:val="28"/>
        </w:rPr>
        <w:t xml:space="preserve">от 15 ноября 2012 года </w:t>
      </w:r>
      <w:r w:rsidR="00270731" w:rsidRPr="00BD7235">
        <w:rPr>
          <w:bCs/>
          <w:color w:val="auto"/>
          <w:sz w:val="28"/>
          <w:szCs w:val="28"/>
        </w:rPr>
        <w:t>№</w:t>
      </w:r>
      <w:r w:rsidRPr="00BD7235">
        <w:rPr>
          <w:bCs/>
          <w:color w:val="auto"/>
          <w:sz w:val="28"/>
          <w:szCs w:val="28"/>
        </w:rPr>
        <w:t xml:space="preserve"> 1170 </w:t>
      </w:r>
      <w:r w:rsidR="00A40A42" w:rsidRPr="00BD7235">
        <w:rPr>
          <w:bCs/>
          <w:color w:val="auto"/>
          <w:sz w:val="28"/>
          <w:szCs w:val="28"/>
        </w:rPr>
        <w:t>«</w:t>
      </w:r>
      <w:r w:rsidRPr="00BD7235">
        <w:rPr>
          <w:bCs/>
          <w:color w:val="auto"/>
          <w:sz w:val="28"/>
          <w:szCs w:val="28"/>
        </w:rPr>
        <w:t>Об утверждении Положения о федеральном государственном надзоре в области промышленной безопасности</w:t>
      </w:r>
      <w:r w:rsidR="00A40A42" w:rsidRPr="00BD7235">
        <w:rPr>
          <w:bCs/>
          <w:color w:val="auto"/>
          <w:sz w:val="28"/>
          <w:szCs w:val="28"/>
        </w:rPr>
        <w:t>»</w:t>
      </w:r>
      <w:r w:rsidR="00122880" w:rsidRPr="00BD7235">
        <w:rPr>
          <w:bCs/>
          <w:color w:val="auto"/>
          <w:sz w:val="28"/>
          <w:szCs w:val="28"/>
        </w:rPr>
        <w:t>.</w:t>
      </w:r>
    </w:p>
    <w:p w:rsidR="00F90AF0" w:rsidRPr="00BD7235" w:rsidRDefault="00F90AF0" w:rsidP="00270731">
      <w:pPr>
        <w:pStyle w:val="HEADERTEXT"/>
        <w:numPr>
          <w:ilvl w:val="0"/>
          <w:numId w:val="7"/>
        </w:numPr>
        <w:jc w:val="both"/>
        <w:rPr>
          <w:bCs/>
          <w:color w:val="auto"/>
          <w:sz w:val="28"/>
          <w:szCs w:val="28"/>
        </w:rPr>
      </w:pPr>
      <w:r w:rsidRPr="00BD7235">
        <w:rPr>
          <w:color w:val="auto"/>
          <w:sz w:val="28"/>
          <w:szCs w:val="28"/>
        </w:rPr>
        <w:t xml:space="preserve">Постановление Правительства РФ от 18.12.2020 </w:t>
      </w:r>
      <w:r w:rsidR="00270731" w:rsidRPr="00BD7235">
        <w:rPr>
          <w:color w:val="auto"/>
          <w:sz w:val="28"/>
          <w:szCs w:val="28"/>
        </w:rPr>
        <w:t>№</w:t>
      </w:r>
      <w:r w:rsidRPr="00BD7235">
        <w:rPr>
          <w:color w:val="auto"/>
          <w:sz w:val="28"/>
          <w:szCs w:val="28"/>
        </w:rPr>
        <w:t xml:space="preserve"> 2168 </w:t>
      </w:r>
      <w:r w:rsidR="00A40A42" w:rsidRPr="00BD7235">
        <w:rPr>
          <w:color w:val="auto"/>
          <w:sz w:val="28"/>
          <w:szCs w:val="28"/>
        </w:rPr>
        <w:t>«</w:t>
      </w:r>
      <w:r w:rsidRPr="00BD7235">
        <w:rPr>
          <w:color w:val="auto"/>
          <w:sz w:val="28"/>
          <w:szCs w:val="28"/>
        </w:rPr>
        <w:t xml:space="preserve">Об организации и осуществлении производственного </w:t>
      </w:r>
      <w:proofErr w:type="gramStart"/>
      <w:r w:rsidRPr="00BD7235">
        <w:rPr>
          <w:color w:val="auto"/>
          <w:sz w:val="28"/>
          <w:szCs w:val="28"/>
        </w:rPr>
        <w:t>контроля за</w:t>
      </w:r>
      <w:proofErr w:type="gramEnd"/>
      <w:r w:rsidRPr="00BD7235">
        <w:rPr>
          <w:color w:val="auto"/>
          <w:sz w:val="28"/>
          <w:szCs w:val="28"/>
        </w:rPr>
        <w:t xml:space="preserve"> соблюдением требований промышленной безопасности</w:t>
      </w:r>
      <w:r w:rsidR="00A40A42" w:rsidRPr="00BD7235">
        <w:rPr>
          <w:color w:val="auto"/>
          <w:sz w:val="28"/>
          <w:szCs w:val="28"/>
        </w:rPr>
        <w:t>»</w:t>
      </w:r>
    </w:p>
    <w:p w:rsidR="007E4EEA" w:rsidRPr="00BD7235" w:rsidRDefault="007E4EEA" w:rsidP="00270731">
      <w:pPr>
        <w:pStyle w:val="HEADERTEXT"/>
        <w:numPr>
          <w:ilvl w:val="0"/>
          <w:numId w:val="7"/>
        </w:numPr>
        <w:jc w:val="both"/>
        <w:rPr>
          <w:bCs/>
          <w:color w:val="auto"/>
          <w:sz w:val="28"/>
          <w:szCs w:val="28"/>
        </w:rPr>
      </w:pPr>
      <w:r w:rsidRPr="00BD7235">
        <w:rPr>
          <w:bCs/>
          <w:color w:val="auto"/>
          <w:sz w:val="28"/>
          <w:szCs w:val="28"/>
        </w:rPr>
        <w:t>Постановление правительства</w:t>
      </w:r>
      <w:r w:rsidR="006B752E" w:rsidRPr="00BD7235">
        <w:rPr>
          <w:bCs/>
          <w:color w:val="auto"/>
          <w:sz w:val="28"/>
          <w:szCs w:val="28"/>
        </w:rPr>
        <w:t xml:space="preserve"> Российской Ф</w:t>
      </w:r>
      <w:r w:rsidRPr="00BD7235">
        <w:rPr>
          <w:bCs/>
          <w:color w:val="auto"/>
          <w:sz w:val="28"/>
          <w:szCs w:val="28"/>
        </w:rPr>
        <w:t>едерац</w:t>
      </w:r>
      <w:r w:rsidR="006B752E" w:rsidRPr="00BD7235">
        <w:rPr>
          <w:bCs/>
          <w:color w:val="auto"/>
          <w:sz w:val="28"/>
          <w:szCs w:val="28"/>
        </w:rPr>
        <w:t xml:space="preserve">ии от 30 июля 2004 года </w:t>
      </w:r>
      <w:r w:rsidR="00270731" w:rsidRPr="00BD7235">
        <w:rPr>
          <w:bCs/>
          <w:color w:val="auto"/>
          <w:sz w:val="28"/>
          <w:szCs w:val="28"/>
        </w:rPr>
        <w:t>№</w:t>
      </w:r>
      <w:r w:rsidR="006B752E" w:rsidRPr="00BD7235">
        <w:rPr>
          <w:bCs/>
          <w:color w:val="auto"/>
          <w:sz w:val="28"/>
          <w:szCs w:val="28"/>
        </w:rPr>
        <w:t xml:space="preserve"> 401 </w:t>
      </w:r>
      <w:r w:rsidR="00A40A42" w:rsidRPr="00BD7235">
        <w:rPr>
          <w:bCs/>
          <w:color w:val="auto"/>
          <w:sz w:val="28"/>
          <w:szCs w:val="28"/>
        </w:rPr>
        <w:t>«</w:t>
      </w:r>
      <w:r w:rsidR="006B752E" w:rsidRPr="00BD7235">
        <w:rPr>
          <w:bCs/>
          <w:color w:val="auto"/>
          <w:sz w:val="28"/>
          <w:szCs w:val="28"/>
        </w:rPr>
        <w:t>О</w:t>
      </w:r>
      <w:r w:rsidRPr="00BD7235">
        <w:rPr>
          <w:bCs/>
          <w:color w:val="auto"/>
          <w:sz w:val="28"/>
          <w:szCs w:val="28"/>
        </w:rPr>
        <w:t xml:space="preserve"> федеральной службе по экологическому, технологическому и атомному надзору</w:t>
      </w:r>
      <w:r w:rsidR="00A40A42" w:rsidRPr="00BD7235">
        <w:rPr>
          <w:bCs/>
          <w:color w:val="auto"/>
          <w:sz w:val="28"/>
          <w:szCs w:val="28"/>
        </w:rPr>
        <w:t>»</w:t>
      </w:r>
      <w:r w:rsidR="00122880" w:rsidRPr="00BD7235">
        <w:rPr>
          <w:bCs/>
          <w:color w:val="auto"/>
          <w:sz w:val="28"/>
          <w:szCs w:val="28"/>
        </w:rPr>
        <w:t>.</w:t>
      </w:r>
    </w:p>
    <w:p w:rsidR="007E4EEA" w:rsidRPr="00BD7235" w:rsidRDefault="006B752E" w:rsidP="00270731">
      <w:pPr>
        <w:pStyle w:val="HEADERTEXT"/>
        <w:numPr>
          <w:ilvl w:val="0"/>
          <w:numId w:val="7"/>
        </w:numPr>
        <w:jc w:val="both"/>
        <w:rPr>
          <w:bCs/>
          <w:color w:val="auto"/>
          <w:sz w:val="28"/>
          <w:szCs w:val="28"/>
        </w:rPr>
      </w:pPr>
      <w:r w:rsidRPr="00BD7235">
        <w:rPr>
          <w:bCs/>
          <w:color w:val="auto"/>
          <w:sz w:val="28"/>
          <w:szCs w:val="28"/>
        </w:rPr>
        <w:t xml:space="preserve">Постановление правительства Российской Федерации от 5 мая 2012 года </w:t>
      </w:r>
      <w:r w:rsidR="00270731" w:rsidRPr="00BD7235">
        <w:rPr>
          <w:bCs/>
          <w:color w:val="auto"/>
          <w:sz w:val="28"/>
          <w:szCs w:val="28"/>
        </w:rPr>
        <w:t>№</w:t>
      </w:r>
      <w:r w:rsidRPr="00BD7235">
        <w:rPr>
          <w:bCs/>
          <w:color w:val="auto"/>
          <w:sz w:val="28"/>
          <w:szCs w:val="28"/>
        </w:rPr>
        <w:t xml:space="preserve"> 455 </w:t>
      </w:r>
      <w:r w:rsidR="00A40A42" w:rsidRPr="00BD7235">
        <w:rPr>
          <w:bCs/>
          <w:color w:val="auto"/>
          <w:sz w:val="28"/>
          <w:szCs w:val="28"/>
        </w:rPr>
        <w:t>«</w:t>
      </w:r>
      <w:r w:rsidRPr="00BD7235">
        <w:rPr>
          <w:bCs/>
          <w:color w:val="auto"/>
          <w:sz w:val="28"/>
          <w:szCs w:val="28"/>
        </w:rPr>
        <w:t>О режиме постоянного государственного надзора на опасных производственных объектах и гидротехнических сооружениях</w:t>
      </w:r>
      <w:r w:rsidR="00A40A42" w:rsidRPr="00BD7235">
        <w:rPr>
          <w:bCs/>
          <w:color w:val="auto"/>
          <w:sz w:val="28"/>
          <w:szCs w:val="28"/>
        </w:rPr>
        <w:t>»</w:t>
      </w:r>
      <w:r w:rsidR="00122880" w:rsidRPr="00BD7235">
        <w:rPr>
          <w:bCs/>
          <w:color w:val="auto"/>
          <w:sz w:val="28"/>
          <w:szCs w:val="28"/>
        </w:rPr>
        <w:t>.</w:t>
      </w:r>
    </w:p>
    <w:p w:rsidR="00F90AF0" w:rsidRPr="00BD7235" w:rsidRDefault="00F90AF0" w:rsidP="00270731">
      <w:pPr>
        <w:pStyle w:val="HEADERTEXT"/>
        <w:numPr>
          <w:ilvl w:val="0"/>
          <w:numId w:val="7"/>
        </w:numPr>
        <w:jc w:val="both"/>
        <w:rPr>
          <w:bCs/>
          <w:color w:val="auto"/>
          <w:sz w:val="28"/>
          <w:szCs w:val="28"/>
        </w:rPr>
      </w:pPr>
      <w:r w:rsidRPr="00BD7235">
        <w:rPr>
          <w:color w:val="auto"/>
          <w:sz w:val="28"/>
          <w:szCs w:val="28"/>
        </w:rPr>
        <w:t xml:space="preserve">Постановление Правительства РФ от 17.08.2020 </w:t>
      </w:r>
      <w:r w:rsidR="00270731" w:rsidRPr="00BD7235">
        <w:rPr>
          <w:color w:val="auto"/>
          <w:sz w:val="28"/>
          <w:szCs w:val="28"/>
        </w:rPr>
        <w:t>№</w:t>
      </w:r>
      <w:r w:rsidRPr="00BD7235">
        <w:rPr>
          <w:color w:val="auto"/>
          <w:sz w:val="28"/>
          <w:szCs w:val="28"/>
        </w:rPr>
        <w:t xml:space="preserve"> 1241 </w:t>
      </w:r>
      <w:r w:rsidR="00A40A42" w:rsidRPr="00BD7235">
        <w:rPr>
          <w:color w:val="auto"/>
          <w:sz w:val="28"/>
          <w:szCs w:val="28"/>
        </w:rPr>
        <w:t>«</w:t>
      </w:r>
      <w:r w:rsidRPr="00BD7235">
        <w:rPr>
          <w:color w:val="auto"/>
          <w:sz w:val="28"/>
          <w:szCs w:val="28"/>
        </w:rPr>
        <w:t xml:space="preserve">Об утверждении </w:t>
      </w:r>
      <w:proofErr w:type="gramStart"/>
      <w:r w:rsidRPr="00BD7235">
        <w:rPr>
          <w:color w:val="auto"/>
          <w:sz w:val="28"/>
          <w:szCs w:val="28"/>
        </w:rPr>
        <w:t>Правил представления декларации промышленной безопасности опасных производственных объектов</w:t>
      </w:r>
      <w:proofErr w:type="gramEnd"/>
      <w:r w:rsidR="00A40A42" w:rsidRPr="00BD7235">
        <w:rPr>
          <w:color w:val="auto"/>
          <w:sz w:val="28"/>
          <w:szCs w:val="28"/>
        </w:rPr>
        <w:t>»</w:t>
      </w:r>
    </w:p>
    <w:p w:rsidR="009B59C1" w:rsidRPr="00BD7235" w:rsidRDefault="00F90AF0" w:rsidP="00BD723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D7235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РФ от 15.09.2020 </w:t>
      </w:r>
      <w:r w:rsidR="00270731" w:rsidRPr="00BD7235">
        <w:rPr>
          <w:rFonts w:ascii="Times New Roman" w:hAnsi="Times New Roman" w:cs="Times New Roman"/>
          <w:bCs/>
          <w:sz w:val="28"/>
          <w:szCs w:val="28"/>
        </w:rPr>
        <w:t>№</w:t>
      </w:r>
      <w:r w:rsidRPr="00BD7235">
        <w:rPr>
          <w:rFonts w:ascii="Times New Roman" w:hAnsi="Times New Roman" w:cs="Times New Roman"/>
          <w:bCs/>
          <w:sz w:val="28"/>
          <w:szCs w:val="28"/>
        </w:rPr>
        <w:t xml:space="preserve"> 1437 </w:t>
      </w:r>
      <w:r w:rsidR="00A40A42" w:rsidRPr="00BD7235">
        <w:rPr>
          <w:rFonts w:ascii="Times New Roman" w:hAnsi="Times New Roman" w:cs="Times New Roman"/>
          <w:bCs/>
          <w:sz w:val="28"/>
          <w:szCs w:val="28"/>
        </w:rPr>
        <w:t>«</w:t>
      </w:r>
      <w:r w:rsidRPr="00BD7235">
        <w:rPr>
          <w:rFonts w:ascii="Times New Roman" w:hAnsi="Times New Roman" w:cs="Times New Roman"/>
          <w:bCs/>
          <w:sz w:val="28"/>
          <w:szCs w:val="28"/>
        </w:rPr>
        <w:t>Об утверждении Положения о разработке планов мероприятий по локализации и ликвидации последствий аварий на опасных производственных объектах</w:t>
      </w:r>
      <w:r w:rsidR="00A40A42" w:rsidRPr="00BD7235">
        <w:rPr>
          <w:rFonts w:ascii="Times New Roman" w:hAnsi="Times New Roman" w:cs="Times New Roman"/>
          <w:bCs/>
          <w:sz w:val="28"/>
          <w:szCs w:val="28"/>
        </w:rPr>
        <w:t>»</w:t>
      </w:r>
      <w:r w:rsidR="009B59C1" w:rsidRPr="00BD7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AF0" w:rsidRPr="00BD7235" w:rsidRDefault="009B59C1" w:rsidP="00BD7235">
      <w:pPr>
        <w:pStyle w:val="a3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D723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Приказ Ростехнадзора от 11.12.2020 </w:t>
      </w:r>
      <w:r w:rsidR="00270731" w:rsidRPr="00BD723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Pr="00BD723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517 «Об утверждении федеральных норм и правил в области промышленной безопасности «Правила безопасности для опасных производственных объектов магистральных трубопроводов»</w:t>
      </w:r>
    </w:p>
    <w:p w:rsidR="004405F6" w:rsidRPr="00BD7235" w:rsidRDefault="004405F6" w:rsidP="00270731">
      <w:pPr>
        <w:pStyle w:val="HEADERTEXT"/>
        <w:numPr>
          <w:ilvl w:val="0"/>
          <w:numId w:val="7"/>
        </w:numPr>
        <w:jc w:val="both"/>
        <w:rPr>
          <w:bCs/>
          <w:i/>
          <w:color w:val="auto"/>
          <w:sz w:val="28"/>
          <w:szCs w:val="28"/>
        </w:rPr>
      </w:pPr>
      <w:r w:rsidRPr="00BD7235">
        <w:rPr>
          <w:bCs/>
          <w:color w:val="auto"/>
          <w:sz w:val="28"/>
          <w:szCs w:val="28"/>
        </w:rPr>
        <w:t>Правила охраны магистральных трубопроводов</w:t>
      </w:r>
      <w:r w:rsidR="00AB0C95" w:rsidRPr="00BD7235">
        <w:rPr>
          <w:bCs/>
          <w:color w:val="auto"/>
          <w:sz w:val="28"/>
          <w:szCs w:val="28"/>
        </w:rPr>
        <w:t xml:space="preserve"> (</w:t>
      </w:r>
      <w:r w:rsidR="00AB0C95" w:rsidRPr="00BD7235">
        <w:rPr>
          <w:color w:val="auto"/>
          <w:sz w:val="28"/>
          <w:szCs w:val="28"/>
        </w:rPr>
        <w:t>утверждены Постановлением Госгортехнадз</w:t>
      </w:r>
      <w:r w:rsidR="00F90AF0" w:rsidRPr="00BD7235">
        <w:rPr>
          <w:color w:val="auto"/>
          <w:sz w:val="28"/>
          <w:szCs w:val="28"/>
        </w:rPr>
        <w:t xml:space="preserve">ора № 9 от 22 апреля 1992 года), </w:t>
      </w:r>
      <w:r w:rsidR="0092049B" w:rsidRPr="00BD7235">
        <w:rPr>
          <w:i/>
          <w:color w:val="auto"/>
          <w:sz w:val="28"/>
          <w:szCs w:val="28"/>
        </w:rPr>
        <w:t>утрачивает силу с 01.01.202</w:t>
      </w:r>
      <w:r w:rsidR="00F90AF0" w:rsidRPr="00BD7235">
        <w:rPr>
          <w:i/>
          <w:color w:val="auto"/>
          <w:sz w:val="28"/>
          <w:szCs w:val="28"/>
        </w:rPr>
        <w:t>2</w:t>
      </w:r>
      <w:r w:rsidR="0092049B" w:rsidRPr="00BD7235">
        <w:rPr>
          <w:i/>
          <w:color w:val="auto"/>
          <w:sz w:val="28"/>
          <w:szCs w:val="28"/>
        </w:rPr>
        <w:t>, приказ Ростехнадзора и Минэнерго от 15.09.2020 № 352/785</w:t>
      </w:r>
      <w:r w:rsidR="00F90AF0" w:rsidRPr="00BD7235">
        <w:rPr>
          <w:i/>
          <w:color w:val="auto"/>
          <w:sz w:val="28"/>
          <w:szCs w:val="28"/>
        </w:rPr>
        <w:t>.</w:t>
      </w:r>
    </w:p>
    <w:p w:rsidR="004405F6" w:rsidRPr="00BD7235" w:rsidRDefault="00536671" w:rsidP="00270731">
      <w:pPr>
        <w:pStyle w:val="HEADERTEXT"/>
        <w:numPr>
          <w:ilvl w:val="0"/>
          <w:numId w:val="7"/>
        </w:numPr>
        <w:jc w:val="both"/>
        <w:rPr>
          <w:bCs/>
          <w:color w:val="auto"/>
          <w:sz w:val="28"/>
          <w:szCs w:val="28"/>
        </w:rPr>
      </w:pPr>
      <w:r w:rsidRPr="00BD7235">
        <w:rPr>
          <w:bCs/>
          <w:color w:val="auto"/>
          <w:sz w:val="28"/>
          <w:szCs w:val="28"/>
        </w:rPr>
        <w:t xml:space="preserve">Приказ </w:t>
      </w:r>
      <w:r w:rsidR="00651F44" w:rsidRPr="00BD7235">
        <w:rPr>
          <w:bCs/>
          <w:color w:val="auto"/>
          <w:sz w:val="28"/>
          <w:szCs w:val="28"/>
        </w:rPr>
        <w:t xml:space="preserve">Ростехнадзора </w:t>
      </w:r>
      <w:r w:rsidR="00F90AF0" w:rsidRPr="00BD7235">
        <w:rPr>
          <w:bCs/>
          <w:color w:val="auto"/>
          <w:sz w:val="28"/>
          <w:szCs w:val="28"/>
        </w:rPr>
        <w:t xml:space="preserve">от 15.12.2020 </w:t>
      </w:r>
      <w:r w:rsidR="00270731" w:rsidRPr="00BD7235">
        <w:rPr>
          <w:bCs/>
          <w:color w:val="auto"/>
          <w:sz w:val="28"/>
          <w:szCs w:val="28"/>
        </w:rPr>
        <w:t>№</w:t>
      </w:r>
      <w:r w:rsidR="00F90AF0" w:rsidRPr="00BD7235">
        <w:rPr>
          <w:bCs/>
          <w:color w:val="auto"/>
          <w:sz w:val="28"/>
          <w:szCs w:val="28"/>
        </w:rPr>
        <w:t xml:space="preserve"> 534 </w:t>
      </w:r>
      <w:r w:rsidR="00A40A42" w:rsidRPr="00BD7235">
        <w:rPr>
          <w:bCs/>
          <w:color w:val="auto"/>
          <w:sz w:val="28"/>
          <w:szCs w:val="28"/>
        </w:rPr>
        <w:t>«</w:t>
      </w:r>
      <w:r w:rsidR="00B32092" w:rsidRPr="00BD7235">
        <w:rPr>
          <w:bCs/>
          <w:color w:val="auto"/>
          <w:sz w:val="28"/>
          <w:szCs w:val="28"/>
        </w:rPr>
        <w:t xml:space="preserve">Об утверждении федеральных норм и правил в области промышленной безопасности </w:t>
      </w:r>
      <w:r w:rsidR="00A40A42" w:rsidRPr="00BD7235">
        <w:rPr>
          <w:bCs/>
          <w:color w:val="auto"/>
          <w:sz w:val="28"/>
          <w:szCs w:val="28"/>
        </w:rPr>
        <w:t>«</w:t>
      </w:r>
      <w:r w:rsidR="00B32092" w:rsidRPr="00BD7235">
        <w:rPr>
          <w:bCs/>
          <w:color w:val="auto"/>
          <w:sz w:val="28"/>
          <w:szCs w:val="28"/>
        </w:rPr>
        <w:t>Правила безопасности в нефтяной и газовой промышленности</w:t>
      </w:r>
      <w:r w:rsidR="00A40A42" w:rsidRPr="00BD7235">
        <w:rPr>
          <w:bCs/>
          <w:color w:val="auto"/>
          <w:sz w:val="28"/>
          <w:szCs w:val="28"/>
        </w:rPr>
        <w:t>»</w:t>
      </w:r>
    </w:p>
    <w:p w:rsidR="00405D5C" w:rsidRPr="00BD7235" w:rsidRDefault="004405F6" w:rsidP="00270731">
      <w:pPr>
        <w:pStyle w:val="HEADERTEXT"/>
        <w:numPr>
          <w:ilvl w:val="0"/>
          <w:numId w:val="7"/>
        </w:numPr>
        <w:jc w:val="both"/>
        <w:rPr>
          <w:bCs/>
          <w:color w:val="auto"/>
          <w:sz w:val="28"/>
          <w:szCs w:val="28"/>
        </w:rPr>
      </w:pPr>
      <w:r w:rsidRPr="00BD7235">
        <w:rPr>
          <w:bCs/>
          <w:color w:val="auto"/>
          <w:sz w:val="28"/>
          <w:szCs w:val="28"/>
        </w:rPr>
        <w:t xml:space="preserve">Приказ </w:t>
      </w:r>
      <w:r w:rsidR="00576F0E" w:rsidRPr="00BD7235">
        <w:rPr>
          <w:bCs/>
          <w:color w:val="auto"/>
          <w:sz w:val="28"/>
          <w:szCs w:val="28"/>
        </w:rPr>
        <w:t xml:space="preserve">Ростехнадзора от 11.12.2020 </w:t>
      </w:r>
      <w:r w:rsidR="00270731" w:rsidRPr="00BD7235">
        <w:rPr>
          <w:bCs/>
          <w:color w:val="auto"/>
          <w:sz w:val="28"/>
          <w:szCs w:val="28"/>
        </w:rPr>
        <w:t>№</w:t>
      </w:r>
      <w:r w:rsidR="00576F0E" w:rsidRPr="00BD7235">
        <w:rPr>
          <w:bCs/>
          <w:color w:val="auto"/>
          <w:sz w:val="28"/>
          <w:szCs w:val="28"/>
        </w:rPr>
        <w:t xml:space="preserve"> 518 </w:t>
      </w:r>
      <w:r w:rsidR="00A40A42" w:rsidRPr="00BD7235">
        <w:rPr>
          <w:bCs/>
          <w:color w:val="auto"/>
          <w:sz w:val="28"/>
          <w:szCs w:val="28"/>
        </w:rPr>
        <w:t>«</w:t>
      </w:r>
      <w:r w:rsidR="00576F0E" w:rsidRPr="00BD7235">
        <w:rPr>
          <w:bCs/>
          <w:color w:val="auto"/>
          <w:sz w:val="28"/>
          <w:szCs w:val="28"/>
        </w:rPr>
        <w:t xml:space="preserve">Об утверждении Требований к форме представления сведений об организации производственного </w:t>
      </w:r>
      <w:proofErr w:type="gramStart"/>
      <w:r w:rsidR="00576F0E" w:rsidRPr="00BD7235">
        <w:rPr>
          <w:bCs/>
          <w:color w:val="auto"/>
          <w:sz w:val="28"/>
          <w:szCs w:val="28"/>
        </w:rPr>
        <w:t>контроля за</w:t>
      </w:r>
      <w:proofErr w:type="gramEnd"/>
      <w:r w:rsidR="00576F0E" w:rsidRPr="00BD7235">
        <w:rPr>
          <w:bCs/>
          <w:color w:val="auto"/>
          <w:sz w:val="28"/>
          <w:szCs w:val="28"/>
        </w:rPr>
        <w:t xml:space="preserve"> соблюдением требований промышленной безопасности</w:t>
      </w:r>
      <w:r w:rsidR="00A40A42" w:rsidRPr="00BD7235">
        <w:rPr>
          <w:bCs/>
          <w:color w:val="auto"/>
          <w:sz w:val="28"/>
          <w:szCs w:val="28"/>
        </w:rPr>
        <w:t>»</w:t>
      </w:r>
    </w:p>
    <w:p w:rsidR="00405D5C" w:rsidRPr="00BD7235" w:rsidRDefault="00EB431A" w:rsidP="00270731">
      <w:pPr>
        <w:pStyle w:val="HEADERTEXT"/>
        <w:numPr>
          <w:ilvl w:val="0"/>
          <w:numId w:val="7"/>
        </w:numPr>
        <w:jc w:val="both"/>
        <w:rPr>
          <w:bCs/>
          <w:color w:val="auto"/>
          <w:sz w:val="28"/>
          <w:szCs w:val="28"/>
        </w:rPr>
      </w:pPr>
      <w:r w:rsidRPr="00BD7235">
        <w:rPr>
          <w:bCs/>
          <w:color w:val="auto"/>
          <w:sz w:val="28"/>
          <w:szCs w:val="28"/>
        </w:rPr>
        <w:t xml:space="preserve">Приказ Ростехнадзора от 08.12.2020 </w:t>
      </w:r>
      <w:r w:rsidR="00270731" w:rsidRPr="00BD7235">
        <w:rPr>
          <w:bCs/>
          <w:color w:val="auto"/>
          <w:sz w:val="28"/>
          <w:szCs w:val="28"/>
        </w:rPr>
        <w:t>№</w:t>
      </w:r>
      <w:r w:rsidRPr="00BD7235">
        <w:rPr>
          <w:bCs/>
          <w:color w:val="auto"/>
          <w:sz w:val="28"/>
          <w:szCs w:val="28"/>
        </w:rPr>
        <w:t xml:space="preserve"> 503 </w:t>
      </w:r>
      <w:r w:rsidR="00A40A42" w:rsidRPr="00BD7235">
        <w:rPr>
          <w:bCs/>
          <w:color w:val="auto"/>
          <w:sz w:val="28"/>
          <w:szCs w:val="28"/>
        </w:rPr>
        <w:t>«</w:t>
      </w:r>
      <w:r w:rsidR="00914E57" w:rsidRPr="00BD7235">
        <w:rPr>
          <w:bCs/>
          <w:color w:val="auto"/>
          <w:sz w:val="28"/>
          <w:szCs w:val="28"/>
        </w:rPr>
        <w:t>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</w:t>
      </w:r>
      <w:r w:rsidR="00A40A42" w:rsidRPr="00BD7235">
        <w:rPr>
          <w:bCs/>
          <w:color w:val="auto"/>
          <w:sz w:val="28"/>
          <w:szCs w:val="28"/>
        </w:rPr>
        <w:t>»</w:t>
      </w:r>
      <w:r w:rsidR="00914E57" w:rsidRPr="00BD7235">
        <w:rPr>
          <w:bCs/>
          <w:color w:val="auto"/>
          <w:sz w:val="28"/>
          <w:szCs w:val="28"/>
        </w:rPr>
        <w:t xml:space="preserve"> </w:t>
      </w:r>
    </w:p>
    <w:p w:rsidR="004405F6" w:rsidRPr="00BD7235" w:rsidRDefault="004405F6" w:rsidP="00270731">
      <w:pPr>
        <w:pStyle w:val="HEADERTEXT"/>
        <w:numPr>
          <w:ilvl w:val="0"/>
          <w:numId w:val="7"/>
        </w:numPr>
        <w:jc w:val="both"/>
        <w:rPr>
          <w:bCs/>
          <w:color w:val="auto"/>
          <w:sz w:val="28"/>
          <w:szCs w:val="28"/>
        </w:rPr>
      </w:pPr>
      <w:r w:rsidRPr="00BD7235">
        <w:rPr>
          <w:bCs/>
          <w:color w:val="auto"/>
          <w:sz w:val="28"/>
          <w:szCs w:val="28"/>
        </w:rPr>
        <w:t xml:space="preserve">Приказ </w:t>
      </w:r>
      <w:r w:rsidR="00BD7235" w:rsidRPr="00BD7235">
        <w:rPr>
          <w:bCs/>
          <w:color w:val="auto"/>
          <w:sz w:val="28"/>
          <w:szCs w:val="28"/>
        </w:rPr>
        <w:t xml:space="preserve">Ростехнадзора </w:t>
      </w:r>
      <w:r w:rsidRPr="00BD7235">
        <w:rPr>
          <w:bCs/>
          <w:color w:val="auto"/>
          <w:sz w:val="28"/>
          <w:szCs w:val="28"/>
        </w:rPr>
        <w:t xml:space="preserve">от 15 июля 2013 года </w:t>
      </w:r>
      <w:r w:rsidR="00270731" w:rsidRPr="00BD7235">
        <w:rPr>
          <w:bCs/>
          <w:color w:val="auto"/>
          <w:sz w:val="28"/>
          <w:szCs w:val="28"/>
        </w:rPr>
        <w:t>№</w:t>
      </w:r>
      <w:r w:rsidRPr="00BD7235">
        <w:rPr>
          <w:bCs/>
          <w:color w:val="auto"/>
          <w:sz w:val="28"/>
          <w:szCs w:val="28"/>
        </w:rPr>
        <w:t xml:space="preserve"> 306 </w:t>
      </w:r>
      <w:r w:rsidR="00A40A42" w:rsidRPr="00BD7235">
        <w:rPr>
          <w:bCs/>
          <w:color w:val="auto"/>
          <w:sz w:val="28"/>
          <w:szCs w:val="28"/>
        </w:rPr>
        <w:t>«</w:t>
      </w:r>
      <w:r w:rsidRPr="00BD7235">
        <w:rPr>
          <w:bCs/>
          <w:color w:val="auto"/>
          <w:sz w:val="28"/>
          <w:szCs w:val="28"/>
        </w:rPr>
        <w:t>Об утверждении Федеральных норм и правил в обл</w:t>
      </w:r>
      <w:r w:rsidR="00065A28" w:rsidRPr="00BD7235">
        <w:rPr>
          <w:bCs/>
          <w:color w:val="auto"/>
          <w:sz w:val="28"/>
          <w:szCs w:val="28"/>
        </w:rPr>
        <w:t xml:space="preserve">асти промышленной безопасности </w:t>
      </w:r>
      <w:r w:rsidR="00A40A42" w:rsidRPr="00BD7235">
        <w:rPr>
          <w:bCs/>
          <w:color w:val="auto"/>
          <w:sz w:val="28"/>
          <w:szCs w:val="28"/>
        </w:rPr>
        <w:t>«</w:t>
      </w:r>
      <w:r w:rsidRPr="00BD7235">
        <w:rPr>
          <w:bCs/>
          <w:color w:val="auto"/>
          <w:sz w:val="28"/>
          <w:szCs w:val="28"/>
        </w:rPr>
        <w:t>Общие требования к обоснованию безопасности опасного производственного объекта</w:t>
      </w:r>
      <w:r w:rsidR="00A40A42" w:rsidRPr="00BD7235">
        <w:rPr>
          <w:bCs/>
          <w:color w:val="auto"/>
          <w:sz w:val="28"/>
          <w:szCs w:val="28"/>
        </w:rPr>
        <w:t>»</w:t>
      </w:r>
      <w:r w:rsidR="00122880" w:rsidRPr="00BD7235">
        <w:rPr>
          <w:bCs/>
          <w:color w:val="auto"/>
          <w:sz w:val="28"/>
          <w:szCs w:val="28"/>
        </w:rPr>
        <w:t>.</w:t>
      </w:r>
    </w:p>
    <w:p w:rsidR="004405F6" w:rsidRPr="00BD7235" w:rsidRDefault="004405F6" w:rsidP="00270731">
      <w:pPr>
        <w:pStyle w:val="HEADERTEXT"/>
        <w:numPr>
          <w:ilvl w:val="0"/>
          <w:numId w:val="7"/>
        </w:numPr>
        <w:jc w:val="both"/>
        <w:rPr>
          <w:bCs/>
          <w:color w:val="auto"/>
          <w:sz w:val="28"/>
          <w:szCs w:val="28"/>
        </w:rPr>
      </w:pPr>
      <w:r w:rsidRPr="00BD7235">
        <w:rPr>
          <w:bCs/>
          <w:color w:val="auto"/>
          <w:sz w:val="28"/>
          <w:szCs w:val="28"/>
        </w:rPr>
        <w:t xml:space="preserve">Приказ </w:t>
      </w:r>
      <w:r w:rsidR="00BD7235" w:rsidRPr="00BD7235">
        <w:rPr>
          <w:bCs/>
          <w:color w:val="auto"/>
          <w:sz w:val="28"/>
          <w:szCs w:val="28"/>
        </w:rPr>
        <w:t xml:space="preserve">Ростехнадзора </w:t>
      </w:r>
      <w:r w:rsidRPr="00BD7235">
        <w:rPr>
          <w:bCs/>
          <w:color w:val="auto"/>
          <w:sz w:val="28"/>
          <w:szCs w:val="28"/>
        </w:rPr>
        <w:t xml:space="preserve">от 31 мая 2012 года </w:t>
      </w:r>
      <w:r w:rsidR="00270731" w:rsidRPr="00BD7235">
        <w:rPr>
          <w:bCs/>
          <w:color w:val="auto"/>
          <w:sz w:val="28"/>
          <w:szCs w:val="28"/>
        </w:rPr>
        <w:t>№</w:t>
      </w:r>
      <w:r w:rsidRPr="00BD7235">
        <w:rPr>
          <w:bCs/>
          <w:color w:val="auto"/>
          <w:sz w:val="28"/>
          <w:szCs w:val="28"/>
        </w:rPr>
        <w:t xml:space="preserve"> 319 </w:t>
      </w:r>
      <w:r w:rsidR="00A40A42" w:rsidRPr="00BD7235">
        <w:rPr>
          <w:bCs/>
          <w:color w:val="auto"/>
          <w:sz w:val="28"/>
          <w:szCs w:val="28"/>
        </w:rPr>
        <w:t>«</w:t>
      </w:r>
      <w:r w:rsidRPr="00BD7235">
        <w:rPr>
          <w:bCs/>
          <w:color w:val="auto"/>
          <w:sz w:val="28"/>
          <w:szCs w:val="28"/>
        </w:rPr>
        <w:t>Об утверждении Правил формирования и ведения надзорного дела в отношении опасных производственных объектов и гидротехнических сооружений, на которых установлен режим постоянного государственного надзора</w:t>
      </w:r>
      <w:r w:rsidR="00A40A42" w:rsidRPr="00BD7235">
        <w:rPr>
          <w:bCs/>
          <w:color w:val="auto"/>
          <w:sz w:val="28"/>
          <w:szCs w:val="28"/>
        </w:rPr>
        <w:t>»</w:t>
      </w:r>
      <w:r w:rsidR="00122880" w:rsidRPr="00BD7235">
        <w:rPr>
          <w:bCs/>
          <w:color w:val="auto"/>
          <w:sz w:val="28"/>
          <w:szCs w:val="28"/>
        </w:rPr>
        <w:t>.</w:t>
      </w:r>
    </w:p>
    <w:p w:rsidR="004405F6" w:rsidRPr="00BD7235" w:rsidRDefault="00501964" w:rsidP="00270731">
      <w:pPr>
        <w:pStyle w:val="HEADERTEXT"/>
        <w:numPr>
          <w:ilvl w:val="0"/>
          <w:numId w:val="7"/>
        </w:numPr>
        <w:jc w:val="both"/>
        <w:rPr>
          <w:bCs/>
          <w:color w:val="auto"/>
          <w:sz w:val="28"/>
          <w:szCs w:val="28"/>
        </w:rPr>
      </w:pPr>
      <w:r w:rsidRPr="00BD7235">
        <w:rPr>
          <w:bCs/>
          <w:color w:val="auto"/>
          <w:sz w:val="28"/>
          <w:szCs w:val="28"/>
        </w:rPr>
        <w:t xml:space="preserve">Приказ Ростехнадзора от 03.07.2019 </w:t>
      </w:r>
      <w:r w:rsidR="00270731" w:rsidRPr="00BD7235">
        <w:rPr>
          <w:bCs/>
          <w:color w:val="auto"/>
          <w:sz w:val="28"/>
          <w:szCs w:val="28"/>
        </w:rPr>
        <w:t>№</w:t>
      </w:r>
      <w:r w:rsidRPr="00BD7235">
        <w:rPr>
          <w:bCs/>
          <w:color w:val="auto"/>
          <w:sz w:val="28"/>
          <w:szCs w:val="28"/>
        </w:rPr>
        <w:t xml:space="preserve"> 258 </w:t>
      </w:r>
      <w:r w:rsidR="004405F6" w:rsidRPr="00BD7235">
        <w:rPr>
          <w:bCs/>
          <w:color w:val="auto"/>
          <w:sz w:val="28"/>
          <w:szCs w:val="28"/>
        </w:rPr>
        <w:t xml:space="preserve"> </w:t>
      </w:r>
      <w:r w:rsidR="00A40A42" w:rsidRPr="00BD7235">
        <w:rPr>
          <w:bCs/>
          <w:color w:val="auto"/>
          <w:sz w:val="28"/>
          <w:szCs w:val="28"/>
        </w:rPr>
        <w:t>«</w:t>
      </w:r>
      <w:r w:rsidRPr="00BD7235">
        <w:rPr>
          <w:bCs/>
          <w:color w:val="auto"/>
          <w:sz w:val="28"/>
          <w:szCs w:val="28"/>
        </w:rPr>
        <w:t xml:space="preserve">Об утверждении Административного регламента Федеральной службы по экологическому, </w:t>
      </w:r>
      <w:r w:rsidRPr="00BD7235">
        <w:rPr>
          <w:bCs/>
          <w:color w:val="auto"/>
          <w:sz w:val="28"/>
          <w:szCs w:val="28"/>
        </w:rPr>
        <w:lastRenderedPageBreak/>
        <w:t>технологическому и атомному надзору по осуществлению федерального государственного надзора в области промышленной безопасности</w:t>
      </w:r>
      <w:r w:rsidR="00A40A42" w:rsidRPr="00BD7235">
        <w:rPr>
          <w:bCs/>
          <w:color w:val="auto"/>
          <w:sz w:val="28"/>
          <w:szCs w:val="28"/>
        </w:rPr>
        <w:t>»</w:t>
      </w:r>
      <w:r w:rsidRPr="00BD7235">
        <w:rPr>
          <w:bCs/>
          <w:color w:val="auto"/>
          <w:sz w:val="28"/>
          <w:szCs w:val="28"/>
        </w:rPr>
        <w:t xml:space="preserve"> (с изменениями на 30 октября 2020 года)</w:t>
      </w:r>
    </w:p>
    <w:p w:rsidR="00AB42D1" w:rsidRPr="00BD7235" w:rsidRDefault="00501964" w:rsidP="0027073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235">
        <w:rPr>
          <w:rFonts w:ascii="Times New Roman" w:hAnsi="Times New Roman" w:cs="Times New Roman"/>
          <w:sz w:val="28"/>
          <w:szCs w:val="28"/>
        </w:rPr>
        <w:t xml:space="preserve">СП 36.13330.2012 Магистральные трубопроводы. Актуализированная редакция СНиП 2.05.06-85* (с Изменениями </w:t>
      </w:r>
      <w:r w:rsidR="00270731" w:rsidRPr="00BD7235">
        <w:rPr>
          <w:rFonts w:ascii="Times New Roman" w:hAnsi="Times New Roman" w:cs="Times New Roman"/>
          <w:sz w:val="28"/>
          <w:szCs w:val="28"/>
        </w:rPr>
        <w:t>№</w:t>
      </w:r>
      <w:r w:rsidRPr="00BD7235">
        <w:rPr>
          <w:rFonts w:ascii="Times New Roman" w:hAnsi="Times New Roman" w:cs="Times New Roman"/>
          <w:sz w:val="28"/>
          <w:szCs w:val="28"/>
        </w:rPr>
        <w:t xml:space="preserve"> 1, 2)</w:t>
      </w:r>
      <w:r w:rsidR="00AB0C95" w:rsidRPr="00BD7235">
        <w:rPr>
          <w:rFonts w:ascii="Times New Roman" w:hAnsi="Times New Roman" w:cs="Times New Roman"/>
          <w:sz w:val="28"/>
          <w:szCs w:val="28"/>
        </w:rPr>
        <w:t>.</w:t>
      </w:r>
    </w:p>
    <w:p w:rsidR="00501964" w:rsidRPr="00BD7235" w:rsidRDefault="00501964" w:rsidP="0027073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235">
        <w:rPr>
          <w:rFonts w:ascii="Times New Roman" w:hAnsi="Times New Roman" w:cs="Times New Roman"/>
          <w:sz w:val="28"/>
          <w:szCs w:val="28"/>
        </w:rPr>
        <w:t xml:space="preserve">Приказ Ростехнадзора от 15.12.2020 </w:t>
      </w:r>
      <w:r w:rsidR="00270731" w:rsidRPr="00BD7235">
        <w:rPr>
          <w:rFonts w:ascii="Times New Roman" w:hAnsi="Times New Roman" w:cs="Times New Roman"/>
          <w:sz w:val="28"/>
          <w:szCs w:val="28"/>
        </w:rPr>
        <w:t>№</w:t>
      </w:r>
      <w:r w:rsidRPr="00BD7235">
        <w:rPr>
          <w:rFonts w:ascii="Times New Roman" w:hAnsi="Times New Roman" w:cs="Times New Roman"/>
          <w:sz w:val="28"/>
          <w:szCs w:val="28"/>
        </w:rPr>
        <w:t xml:space="preserve"> 530</w:t>
      </w:r>
      <w:r w:rsidR="00AB0C95" w:rsidRPr="00BD7235">
        <w:rPr>
          <w:rFonts w:ascii="Times New Roman" w:hAnsi="Times New Roman" w:cs="Times New Roman"/>
          <w:sz w:val="28"/>
          <w:szCs w:val="28"/>
        </w:rPr>
        <w:t xml:space="preserve"> </w:t>
      </w:r>
      <w:r w:rsidR="00A40A42" w:rsidRPr="00BD7235">
        <w:rPr>
          <w:rFonts w:ascii="Times New Roman" w:hAnsi="Times New Roman" w:cs="Times New Roman"/>
          <w:sz w:val="28"/>
          <w:szCs w:val="28"/>
        </w:rPr>
        <w:t>«</w:t>
      </w:r>
      <w:r w:rsidRPr="00BD7235">
        <w:rPr>
          <w:rFonts w:ascii="Times New Roman" w:hAnsi="Times New Roman" w:cs="Times New Roman"/>
          <w:sz w:val="28"/>
          <w:szCs w:val="28"/>
        </w:rPr>
        <w:t xml:space="preserve">Об утверждении федеральных норм и правил в области промышленной безопасности </w:t>
      </w:r>
      <w:r w:rsidR="00A40A42" w:rsidRPr="00BD7235">
        <w:rPr>
          <w:rFonts w:ascii="Times New Roman" w:hAnsi="Times New Roman" w:cs="Times New Roman"/>
          <w:sz w:val="28"/>
          <w:szCs w:val="28"/>
        </w:rPr>
        <w:t>«</w:t>
      </w:r>
      <w:r w:rsidRPr="00BD7235">
        <w:rPr>
          <w:rFonts w:ascii="Times New Roman" w:hAnsi="Times New Roman" w:cs="Times New Roman"/>
          <w:sz w:val="28"/>
          <w:szCs w:val="28"/>
        </w:rPr>
        <w:t xml:space="preserve">Правила безопасности </w:t>
      </w:r>
      <w:proofErr w:type="spellStart"/>
      <w:r w:rsidRPr="00BD7235">
        <w:rPr>
          <w:rFonts w:ascii="Times New Roman" w:hAnsi="Times New Roman" w:cs="Times New Roman"/>
          <w:sz w:val="28"/>
          <w:szCs w:val="28"/>
        </w:rPr>
        <w:t>автогазозаправочных</w:t>
      </w:r>
      <w:proofErr w:type="spellEnd"/>
      <w:r w:rsidRPr="00BD7235">
        <w:rPr>
          <w:rFonts w:ascii="Times New Roman" w:hAnsi="Times New Roman" w:cs="Times New Roman"/>
          <w:sz w:val="28"/>
          <w:szCs w:val="28"/>
        </w:rPr>
        <w:t xml:space="preserve"> станций газомоторного топлива</w:t>
      </w:r>
      <w:r w:rsidR="00A40A42" w:rsidRPr="00BD7235">
        <w:rPr>
          <w:rFonts w:ascii="Times New Roman" w:hAnsi="Times New Roman" w:cs="Times New Roman"/>
          <w:sz w:val="28"/>
          <w:szCs w:val="28"/>
        </w:rPr>
        <w:t>»</w:t>
      </w:r>
      <w:r w:rsidRPr="00BD7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C95" w:rsidRPr="00BD7235" w:rsidRDefault="00B55783" w:rsidP="0027073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235">
        <w:rPr>
          <w:rFonts w:ascii="Times New Roman" w:hAnsi="Times New Roman" w:cs="Times New Roman"/>
          <w:sz w:val="28"/>
          <w:szCs w:val="28"/>
        </w:rPr>
        <w:t xml:space="preserve">Письмо Ростехнадзора от 17 февраля 2021 года </w:t>
      </w:r>
      <w:r w:rsidR="00270731" w:rsidRPr="00BD7235">
        <w:rPr>
          <w:rFonts w:ascii="Times New Roman" w:hAnsi="Times New Roman" w:cs="Times New Roman"/>
          <w:sz w:val="28"/>
          <w:szCs w:val="28"/>
        </w:rPr>
        <w:t>№</w:t>
      </w:r>
      <w:r w:rsidRPr="00BD7235">
        <w:rPr>
          <w:rFonts w:ascii="Times New Roman" w:hAnsi="Times New Roman" w:cs="Times New Roman"/>
          <w:sz w:val="28"/>
          <w:szCs w:val="28"/>
        </w:rPr>
        <w:t xml:space="preserve"> 08-00-12/64 </w:t>
      </w:r>
      <w:r w:rsidR="00A40A42" w:rsidRPr="00BD7235">
        <w:rPr>
          <w:rFonts w:ascii="Times New Roman" w:hAnsi="Times New Roman" w:cs="Times New Roman"/>
          <w:sz w:val="28"/>
          <w:szCs w:val="28"/>
        </w:rPr>
        <w:t>«</w:t>
      </w:r>
      <w:r w:rsidRPr="00BD7235">
        <w:rPr>
          <w:rFonts w:ascii="Times New Roman" w:hAnsi="Times New Roman" w:cs="Times New Roman"/>
          <w:sz w:val="28"/>
          <w:szCs w:val="28"/>
        </w:rPr>
        <w:t>Об отмене ПБ 03-581-03 и ПБ 03-582-03</w:t>
      </w:r>
      <w:r w:rsidR="00A40A42" w:rsidRPr="00BD7235">
        <w:rPr>
          <w:rFonts w:ascii="Times New Roman" w:hAnsi="Times New Roman" w:cs="Times New Roman"/>
          <w:sz w:val="28"/>
          <w:szCs w:val="28"/>
        </w:rPr>
        <w:t>»</w:t>
      </w:r>
    </w:p>
    <w:p w:rsidR="001A336C" w:rsidRPr="00911002" w:rsidRDefault="001A336C" w:rsidP="00270731">
      <w:pPr>
        <w:pStyle w:val="a3"/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80" w:rsidRPr="00911002" w:rsidRDefault="00122880" w:rsidP="00270731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1100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Надзор за объектами нефтехимической, нефтегазоперерабатывающей промышленности и объектами нефтепродуктообеспечения.</w:t>
      </w:r>
    </w:p>
    <w:p w:rsidR="00122880" w:rsidRPr="00911002" w:rsidRDefault="00122880" w:rsidP="00270731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22880" w:rsidRPr="005C595D" w:rsidRDefault="00122880" w:rsidP="0027073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21.07.1997 </w:t>
      </w:r>
      <w:r w:rsidR="00270731" w:rsidRPr="005C595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C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116-ФЗ  </w:t>
      </w:r>
      <w:r w:rsidR="00A40A42" w:rsidRPr="005C59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59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промышленной безопасности опасных производственных объектов</w:t>
      </w:r>
      <w:r w:rsidR="00A40A42" w:rsidRPr="005C59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59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2880" w:rsidRPr="005C595D" w:rsidRDefault="00122880" w:rsidP="00270731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sz w:val="28"/>
          <w:szCs w:val="28"/>
        </w:rPr>
      </w:pPr>
      <w:r w:rsidRPr="005C595D">
        <w:rPr>
          <w:b w:val="0"/>
          <w:sz w:val="28"/>
          <w:szCs w:val="28"/>
        </w:rPr>
        <w:t xml:space="preserve">Федеральный закон от 04.05.2011 № 99-ФЗ </w:t>
      </w:r>
      <w:r w:rsidR="00A40A42" w:rsidRPr="005C595D">
        <w:rPr>
          <w:b w:val="0"/>
          <w:sz w:val="28"/>
          <w:szCs w:val="28"/>
        </w:rPr>
        <w:t>«</w:t>
      </w:r>
      <w:r w:rsidRPr="005C595D">
        <w:rPr>
          <w:b w:val="0"/>
          <w:sz w:val="28"/>
          <w:szCs w:val="28"/>
        </w:rPr>
        <w:t>О лицензировании отдельных видов деятельности</w:t>
      </w:r>
      <w:r w:rsidR="00A40A42" w:rsidRPr="005C595D">
        <w:rPr>
          <w:b w:val="0"/>
          <w:sz w:val="28"/>
          <w:szCs w:val="28"/>
        </w:rPr>
        <w:t>»</w:t>
      </w:r>
      <w:r w:rsidRPr="005C595D">
        <w:rPr>
          <w:b w:val="0"/>
          <w:sz w:val="28"/>
          <w:szCs w:val="28"/>
        </w:rPr>
        <w:t>;</w:t>
      </w:r>
    </w:p>
    <w:p w:rsidR="00122880" w:rsidRPr="005C595D" w:rsidRDefault="00122880" w:rsidP="00270731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sz w:val="28"/>
          <w:szCs w:val="28"/>
        </w:rPr>
      </w:pPr>
      <w:r w:rsidRPr="005C595D">
        <w:rPr>
          <w:b w:val="0"/>
          <w:sz w:val="28"/>
          <w:szCs w:val="28"/>
        </w:rPr>
        <w:t xml:space="preserve">Федеральный закон от 26.12.2008 № 294-ФЗ </w:t>
      </w:r>
      <w:r w:rsidR="00A40A42" w:rsidRPr="005C595D">
        <w:rPr>
          <w:b w:val="0"/>
          <w:sz w:val="28"/>
          <w:szCs w:val="28"/>
        </w:rPr>
        <w:t>«</w:t>
      </w:r>
      <w:r w:rsidRPr="005C595D">
        <w:rPr>
          <w:b w:val="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надзора (контроля) и муниципального контроля</w:t>
      </w:r>
      <w:r w:rsidR="00A40A42" w:rsidRPr="005C595D">
        <w:rPr>
          <w:b w:val="0"/>
          <w:sz w:val="28"/>
          <w:szCs w:val="28"/>
        </w:rPr>
        <w:t>»</w:t>
      </w:r>
      <w:r w:rsidRPr="005C595D">
        <w:rPr>
          <w:b w:val="0"/>
          <w:sz w:val="28"/>
          <w:szCs w:val="28"/>
        </w:rPr>
        <w:t>;</w:t>
      </w:r>
    </w:p>
    <w:p w:rsidR="007C320D" w:rsidRPr="005C595D" w:rsidRDefault="007C320D" w:rsidP="00270731">
      <w:pPr>
        <w:pStyle w:val="HEADERTEXT"/>
        <w:numPr>
          <w:ilvl w:val="0"/>
          <w:numId w:val="7"/>
        </w:numPr>
        <w:jc w:val="both"/>
        <w:rPr>
          <w:bCs/>
          <w:color w:val="auto"/>
          <w:sz w:val="28"/>
          <w:szCs w:val="28"/>
        </w:rPr>
      </w:pPr>
      <w:r w:rsidRPr="005C595D">
        <w:rPr>
          <w:bCs/>
          <w:color w:val="auto"/>
          <w:sz w:val="28"/>
          <w:szCs w:val="28"/>
        </w:rPr>
        <w:t xml:space="preserve">Постановление  Правительство Российской Федерации от 15 ноября 2012 года </w:t>
      </w:r>
      <w:r w:rsidR="00270731" w:rsidRPr="005C595D">
        <w:rPr>
          <w:bCs/>
          <w:color w:val="auto"/>
          <w:sz w:val="28"/>
          <w:szCs w:val="28"/>
        </w:rPr>
        <w:t>№</w:t>
      </w:r>
      <w:r w:rsidRPr="005C595D">
        <w:rPr>
          <w:bCs/>
          <w:color w:val="auto"/>
          <w:sz w:val="28"/>
          <w:szCs w:val="28"/>
        </w:rPr>
        <w:t xml:space="preserve"> 1170 </w:t>
      </w:r>
      <w:r w:rsidR="00A40A42" w:rsidRPr="005C595D">
        <w:rPr>
          <w:bCs/>
          <w:color w:val="auto"/>
          <w:sz w:val="28"/>
          <w:szCs w:val="28"/>
        </w:rPr>
        <w:t>«</w:t>
      </w:r>
      <w:r w:rsidRPr="005C595D">
        <w:rPr>
          <w:bCs/>
          <w:color w:val="auto"/>
          <w:sz w:val="28"/>
          <w:szCs w:val="28"/>
        </w:rPr>
        <w:t>Об утверждении Положения о федеральном государственном надзоре в области промышленной безопасности</w:t>
      </w:r>
      <w:r w:rsidR="00A40A42" w:rsidRPr="005C595D">
        <w:rPr>
          <w:bCs/>
          <w:color w:val="auto"/>
          <w:sz w:val="28"/>
          <w:szCs w:val="28"/>
        </w:rPr>
        <w:t>»</w:t>
      </w:r>
      <w:r w:rsidRPr="005C595D">
        <w:rPr>
          <w:bCs/>
          <w:color w:val="auto"/>
          <w:sz w:val="28"/>
          <w:szCs w:val="28"/>
        </w:rPr>
        <w:t>.</w:t>
      </w:r>
    </w:p>
    <w:p w:rsidR="007C320D" w:rsidRPr="005C595D" w:rsidRDefault="00B55783" w:rsidP="00270731">
      <w:pPr>
        <w:pStyle w:val="HEADERTEXT"/>
        <w:numPr>
          <w:ilvl w:val="0"/>
          <w:numId w:val="7"/>
        </w:numPr>
        <w:jc w:val="both"/>
        <w:rPr>
          <w:bCs/>
          <w:color w:val="auto"/>
          <w:sz w:val="28"/>
          <w:szCs w:val="28"/>
        </w:rPr>
      </w:pPr>
      <w:r w:rsidRPr="005C595D">
        <w:rPr>
          <w:color w:val="auto"/>
          <w:sz w:val="28"/>
          <w:szCs w:val="28"/>
        </w:rPr>
        <w:t xml:space="preserve">Постановление Правительства РФ от 18.12.2020 </w:t>
      </w:r>
      <w:r w:rsidR="00270731" w:rsidRPr="005C595D">
        <w:rPr>
          <w:color w:val="auto"/>
          <w:sz w:val="28"/>
          <w:szCs w:val="28"/>
        </w:rPr>
        <w:t>№</w:t>
      </w:r>
      <w:r w:rsidRPr="005C595D">
        <w:rPr>
          <w:color w:val="auto"/>
          <w:sz w:val="28"/>
          <w:szCs w:val="28"/>
        </w:rPr>
        <w:t xml:space="preserve"> 2168 </w:t>
      </w:r>
      <w:r w:rsidR="00A40A42" w:rsidRPr="005C595D">
        <w:rPr>
          <w:color w:val="auto"/>
          <w:sz w:val="28"/>
          <w:szCs w:val="28"/>
        </w:rPr>
        <w:t>«</w:t>
      </w:r>
      <w:r w:rsidRPr="005C595D">
        <w:rPr>
          <w:color w:val="auto"/>
          <w:sz w:val="28"/>
          <w:szCs w:val="28"/>
        </w:rPr>
        <w:t xml:space="preserve">Об организации и осуществлении производственного </w:t>
      </w:r>
      <w:proofErr w:type="gramStart"/>
      <w:r w:rsidRPr="005C595D">
        <w:rPr>
          <w:color w:val="auto"/>
          <w:sz w:val="28"/>
          <w:szCs w:val="28"/>
        </w:rPr>
        <w:t>контроля за</w:t>
      </w:r>
      <w:proofErr w:type="gramEnd"/>
      <w:r w:rsidRPr="005C595D">
        <w:rPr>
          <w:color w:val="auto"/>
          <w:sz w:val="28"/>
          <w:szCs w:val="28"/>
        </w:rPr>
        <w:t xml:space="preserve"> соблюдением требований промышленной безопасности</w:t>
      </w:r>
      <w:r w:rsidR="00A40A42" w:rsidRPr="005C595D">
        <w:rPr>
          <w:color w:val="auto"/>
          <w:sz w:val="28"/>
          <w:szCs w:val="28"/>
        </w:rPr>
        <w:t>»</w:t>
      </w:r>
    </w:p>
    <w:p w:rsidR="007C320D" w:rsidRPr="005C595D" w:rsidRDefault="007C320D" w:rsidP="00270731">
      <w:pPr>
        <w:pStyle w:val="HEADERTEXT"/>
        <w:numPr>
          <w:ilvl w:val="0"/>
          <w:numId w:val="7"/>
        </w:numPr>
        <w:jc w:val="both"/>
        <w:rPr>
          <w:bCs/>
          <w:color w:val="auto"/>
          <w:sz w:val="28"/>
          <w:szCs w:val="28"/>
        </w:rPr>
      </w:pPr>
      <w:r w:rsidRPr="005C595D">
        <w:rPr>
          <w:bCs/>
          <w:color w:val="auto"/>
          <w:sz w:val="28"/>
          <w:szCs w:val="28"/>
        </w:rPr>
        <w:t xml:space="preserve">Постановление правительства Российской Федерации от 30 июля 2004 года </w:t>
      </w:r>
      <w:r w:rsidR="00270731" w:rsidRPr="005C595D">
        <w:rPr>
          <w:bCs/>
          <w:color w:val="auto"/>
          <w:sz w:val="28"/>
          <w:szCs w:val="28"/>
        </w:rPr>
        <w:t>№</w:t>
      </w:r>
      <w:r w:rsidRPr="005C595D">
        <w:rPr>
          <w:bCs/>
          <w:color w:val="auto"/>
          <w:sz w:val="28"/>
          <w:szCs w:val="28"/>
        </w:rPr>
        <w:t xml:space="preserve"> 401 </w:t>
      </w:r>
      <w:r w:rsidR="00A40A42" w:rsidRPr="005C595D">
        <w:rPr>
          <w:bCs/>
          <w:color w:val="auto"/>
          <w:sz w:val="28"/>
          <w:szCs w:val="28"/>
        </w:rPr>
        <w:t>«</w:t>
      </w:r>
      <w:r w:rsidRPr="005C595D">
        <w:rPr>
          <w:bCs/>
          <w:color w:val="auto"/>
          <w:sz w:val="28"/>
          <w:szCs w:val="28"/>
        </w:rPr>
        <w:t>О федеральной службе по экологическому, технологическому и атомному надзору</w:t>
      </w:r>
      <w:r w:rsidR="00A40A42" w:rsidRPr="005C595D">
        <w:rPr>
          <w:bCs/>
          <w:color w:val="auto"/>
          <w:sz w:val="28"/>
          <w:szCs w:val="28"/>
        </w:rPr>
        <w:t>»</w:t>
      </w:r>
      <w:r w:rsidRPr="005C595D">
        <w:rPr>
          <w:bCs/>
          <w:color w:val="auto"/>
          <w:sz w:val="28"/>
          <w:szCs w:val="28"/>
        </w:rPr>
        <w:t>.</w:t>
      </w:r>
    </w:p>
    <w:p w:rsidR="007C320D" w:rsidRPr="005C595D" w:rsidRDefault="007C320D" w:rsidP="00270731">
      <w:pPr>
        <w:pStyle w:val="HEADERTEXT"/>
        <w:numPr>
          <w:ilvl w:val="0"/>
          <w:numId w:val="7"/>
        </w:numPr>
        <w:jc w:val="both"/>
        <w:rPr>
          <w:bCs/>
          <w:color w:val="auto"/>
          <w:sz w:val="28"/>
          <w:szCs w:val="28"/>
        </w:rPr>
      </w:pPr>
      <w:r w:rsidRPr="005C595D">
        <w:rPr>
          <w:bCs/>
          <w:color w:val="auto"/>
          <w:sz w:val="28"/>
          <w:szCs w:val="28"/>
        </w:rPr>
        <w:t xml:space="preserve">Постановление правительства Российской Федерации от 5 мая 2012 года </w:t>
      </w:r>
      <w:r w:rsidR="00270731" w:rsidRPr="005C595D">
        <w:rPr>
          <w:bCs/>
          <w:color w:val="auto"/>
          <w:sz w:val="28"/>
          <w:szCs w:val="28"/>
        </w:rPr>
        <w:t>№</w:t>
      </w:r>
      <w:r w:rsidRPr="005C595D">
        <w:rPr>
          <w:bCs/>
          <w:color w:val="auto"/>
          <w:sz w:val="28"/>
          <w:szCs w:val="28"/>
        </w:rPr>
        <w:t xml:space="preserve"> 455 </w:t>
      </w:r>
      <w:r w:rsidR="00A40A42" w:rsidRPr="005C595D">
        <w:rPr>
          <w:bCs/>
          <w:color w:val="auto"/>
          <w:sz w:val="28"/>
          <w:szCs w:val="28"/>
        </w:rPr>
        <w:t>«</w:t>
      </w:r>
      <w:r w:rsidRPr="005C595D">
        <w:rPr>
          <w:bCs/>
          <w:color w:val="auto"/>
          <w:sz w:val="28"/>
          <w:szCs w:val="28"/>
        </w:rPr>
        <w:t>О режиме постоянного государственного надзора на опасных производственных объектах и гидротехнических сооружениях</w:t>
      </w:r>
      <w:r w:rsidR="00A40A42" w:rsidRPr="005C595D">
        <w:rPr>
          <w:bCs/>
          <w:color w:val="auto"/>
          <w:sz w:val="28"/>
          <w:szCs w:val="28"/>
        </w:rPr>
        <w:t>»</w:t>
      </w:r>
      <w:r w:rsidRPr="005C595D">
        <w:rPr>
          <w:bCs/>
          <w:color w:val="auto"/>
          <w:sz w:val="28"/>
          <w:szCs w:val="28"/>
        </w:rPr>
        <w:t>.</w:t>
      </w:r>
    </w:p>
    <w:p w:rsidR="002638EE" w:rsidRPr="005C595D" w:rsidRDefault="002638EE" w:rsidP="00270731">
      <w:pPr>
        <w:pStyle w:val="HEADERTEXT"/>
        <w:numPr>
          <w:ilvl w:val="0"/>
          <w:numId w:val="7"/>
        </w:numPr>
        <w:jc w:val="both"/>
        <w:rPr>
          <w:bCs/>
          <w:color w:val="auto"/>
          <w:sz w:val="28"/>
          <w:szCs w:val="28"/>
        </w:rPr>
      </w:pPr>
      <w:r w:rsidRPr="005C595D">
        <w:rPr>
          <w:color w:val="auto"/>
          <w:sz w:val="28"/>
          <w:szCs w:val="28"/>
        </w:rPr>
        <w:t xml:space="preserve">Постановление Правительства РФ от 17.08.2020 </w:t>
      </w:r>
      <w:r w:rsidR="00270731" w:rsidRPr="005C595D">
        <w:rPr>
          <w:color w:val="auto"/>
          <w:sz w:val="28"/>
          <w:szCs w:val="28"/>
        </w:rPr>
        <w:t>№</w:t>
      </w:r>
      <w:r w:rsidRPr="005C595D">
        <w:rPr>
          <w:color w:val="auto"/>
          <w:sz w:val="28"/>
          <w:szCs w:val="28"/>
        </w:rPr>
        <w:t xml:space="preserve"> 1241 </w:t>
      </w:r>
      <w:r w:rsidR="00A40A42" w:rsidRPr="005C595D">
        <w:rPr>
          <w:color w:val="auto"/>
          <w:sz w:val="28"/>
          <w:szCs w:val="28"/>
        </w:rPr>
        <w:t>«</w:t>
      </w:r>
      <w:r w:rsidRPr="005C595D">
        <w:rPr>
          <w:color w:val="auto"/>
          <w:sz w:val="28"/>
          <w:szCs w:val="28"/>
        </w:rPr>
        <w:t xml:space="preserve">Об утверждении </w:t>
      </w:r>
      <w:proofErr w:type="gramStart"/>
      <w:r w:rsidRPr="005C595D">
        <w:rPr>
          <w:color w:val="auto"/>
          <w:sz w:val="28"/>
          <w:szCs w:val="28"/>
        </w:rPr>
        <w:t>Правил представления декларации промышленной безопасности опасных производственных объектов</w:t>
      </w:r>
      <w:proofErr w:type="gramEnd"/>
      <w:r w:rsidR="00A40A42" w:rsidRPr="005C595D">
        <w:rPr>
          <w:color w:val="auto"/>
          <w:sz w:val="28"/>
          <w:szCs w:val="28"/>
        </w:rPr>
        <w:t>»</w:t>
      </w:r>
    </w:p>
    <w:p w:rsidR="007C320D" w:rsidRPr="005C595D" w:rsidRDefault="002638EE" w:rsidP="00270731">
      <w:pPr>
        <w:pStyle w:val="HEADERTEXT"/>
        <w:numPr>
          <w:ilvl w:val="0"/>
          <w:numId w:val="7"/>
        </w:numPr>
        <w:jc w:val="both"/>
        <w:rPr>
          <w:bCs/>
          <w:color w:val="auto"/>
          <w:sz w:val="28"/>
          <w:szCs w:val="28"/>
        </w:rPr>
      </w:pPr>
      <w:r w:rsidRPr="005C595D">
        <w:rPr>
          <w:bCs/>
          <w:color w:val="auto"/>
          <w:sz w:val="28"/>
          <w:szCs w:val="28"/>
        </w:rPr>
        <w:t xml:space="preserve">Постановление Правительства РФ от 15.09.2020 </w:t>
      </w:r>
      <w:r w:rsidR="00270731" w:rsidRPr="005C595D">
        <w:rPr>
          <w:bCs/>
          <w:color w:val="auto"/>
          <w:sz w:val="28"/>
          <w:szCs w:val="28"/>
        </w:rPr>
        <w:t>№</w:t>
      </w:r>
      <w:r w:rsidRPr="005C595D">
        <w:rPr>
          <w:bCs/>
          <w:color w:val="auto"/>
          <w:sz w:val="28"/>
          <w:szCs w:val="28"/>
        </w:rPr>
        <w:t xml:space="preserve"> 1437 </w:t>
      </w:r>
      <w:r w:rsidR="00A40A42" w:rsidRPr="005C595D">
        <w:rPr>
          <w:bCs/>
          <w:color w:val="auto"/>
          <w:sz w:val="28"/>
          <w:szCs w:val="28"/>
        </w:rPr>
        <w:t>«</w:t>
      </w:r>
      <w:r w:rsidRPr="005C595D">
        <w:rPr>
          <w:bCs/>
          <w:color w:val="auto"/>
          <w:sz w:val="28"/>
          <w:szCs w:val="28"/>
        </w:rPr>
        <w:t>Об утверждении Положения о разработке планов мероприятий по локализации и ликвидации последствий аварий на опасных производственных объектах</w:t>
      </w:r>
      <w:r w:rsidR="00A40A42" w:rsidRPr="005C595D">
        <w:rPr>
          <w:bCs/>
          <w:color w:val="auto"/>
          <w:sz w:val="28"/>
          <w:szCs w:val="28"/>
        </w:rPr>
        <w:t>»</w:t>
      </w:r>
    </w:p>
    <w:p w:rsidR="0001170B" w:rsidRPr="005C595D" w:rsidRDefault="0001170B" w:rsidP="0027073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C59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Технический регламент Таможенного союза «О безопасности оборудования, работающего под избыточным давлением» (</w:t>
      </w:r>
      <w:proofErr w:type="gramStart"/>
      <w:r w:rsidRPr="005C59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ТР</w:t>
      </w:r>
      <w:proofErr w:type="gramEnd"/>
      <w:r w:rsidRPr="005C59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ТС 032/2013);</w:t>
      </w:r>
    </w:p>
    <w:p w:rsidR="0001170B" w:rsidRPr="005C595D" w:rsidRDefault="0001170B" w:rsidP="0027073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C59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Технический регламент Таможенного союза «О безопасности машин и оборудования» (</w:t>
      </w:r>
      <w:proofErr w:type="gramStart"/>
      <w:r w:rsidRPr="005C59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ТР</w:t>
      </w:r>
      <w:proofErr w:type="gramEnd"/>
      <w:r w:rsidRPr="005C59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ТС 010/2011);</w:t>
      </w:r>
    </w:p>
    <w:p w:rsidR="00122880" w:rsidRPr="005C595D" w:rsidRDefault="002638EE" w:rsidP="00270731">
      <w:pPr>
        <w:pStyle w:val="HEADERTEXT"/>
        <w:numPr>
          <w:ilvl w:val="0"/>
          <w:numId w:val="7"/>
        </w:numPr>
        <w:jc w:val="both"/>
        <w:rPr>
          <w:bCs/>
          <w:color w:val="auto"/>
          <w:sz w:val="28"/>
          <w:szCs w:val="28"/>
        </w:rPr>
      </w:pPr>
      <w:r w:rsidRPr="005C595D">
        <w:rPr>
          <w:bCs/>
          <w:color w:val="auto"/>
          <w:sz w:val="28"/>
          <w:szCs w:val="28"/>
        </w:rPr>
        <w:t xml:space="preserve">Приказ Ростехнадзора от 11.12.2020 </w:t>
      </w:r>
      <w:r w:rsidR="00270731" w:rsidRPr="005C595D">
        <w:rPr>
          <w:bCs/>
          <w:color w:val="auto"/>
          <w:sz w:val="28"/>
          <w:szCs w:val="28"/>
        </w:rPr>
        <w:t>№</w:t>
      </w:r>
      <w:r w:rsidRPr="005C595D">
        <w:rPr>
          <w:bCs/>
          <w:color w:val="auto"/>
          <w:sz w:val="28"/>
          <w:szCs w:val="28"/>
        </w:rPr>
        <w:t xml:space="preserve"> 518 </w:t>
      </w:r>
      <w:r w:rsidR="00A40A42" w:rsidRPr="005C595D">
        <w:rPr>
          <w:bCs/>
          <w:color w:val="auto"/>
          <w:sz w:val="28"/>
          <w:szCs w:val="28"/>
        </w:rPr>
        <w:t>«</w:t>
      </w:r>
      <w:r w:rsidRPr="005C595D">
        <w:rPr>
          <w:bCs/>
          <w:color w:val="auto"/>
          <w:sz w:val="28"/>
          <w:szCs w:val="28"/>
        </w:rPr>
        <w:t xml:space="preserve">Об утверждении Требований к форме представления сведений об организации производственного </w:t>
      </w:r>
      <w:proofErr w:type="gramStart"/>
      <w:r w:rsidRPr="005C595D">
        <w:rPr>
          <w:bCs/>
          <w:color w:val="auto"/>
          <w:sz w:val="28"/>
          <w:szCs w:val="28"/>
        </w:rPr>
        <w:t>контроля за</w:t>
      </w:r>
      <w:proofErr w:type="gramEnd"/>
      <w:r w:rsidRPr="005C595D">
        <w:rPr>
          <w:bCs/>
          <w:color w:val="auto"/>
          <w:sz w:val="28"/>
          <w:szCs w:val="28"/>
        </w:rPr>
        <w:t xml:space="preserve"> соблюдением требований промышленной безопасности</w:t>
      </w:r>
      <w:r w:rsidR="00A40A42" w:rsidRPr="005C595D">
        <w:rPr>
          <w:bCs/>
          <w:color w:val="auto"/>
          <w:sz w:val="28"/>
          <w:szCs w:val="28"/>
        </w:rPr>
        <w:t>»</w:t>
      </w:r>
    </w:p>
    <w:p w:rsidR="002638EE" w:rsidRPr="005C595D" w:rsidRDefault="002638EE" w:rsidP="00270731">
      <w:pPr>
        <w:pStyle w:val="HEADERTEXT"/>
        <w:numPr>
          <w:ilvl w:val="0"/>
          <w:numId w:val="7"/>
        </w:numPr>
        <w:jc w:val="both"/>
        <w:rPr>
          <w:bCs/>
          <w:color w:val="auto"/>
          <w:sz w:val="28"/>
          <w:szCs w:val="28"/>
        </w:rPr>
      </w:pPr>
      <w:r w:rsidRPr="005C595D">
        <w:rPr>
          <w:bCs/>
          <w:color w:val="auto"/>
          <w:sz w:val="28"/>
          <w:szCs w:val="28"/>
        </w:rPr>
        <w:t xml:space="preserve">Приказ Ростехнадзора от 08.12.2020 </w:t>
      </w:r>
      <w:r w:rsidR="00270731" w:rsidRPr="005C595D">
        <w:rPr>
          <w:bCs/>
          <w:color w:val="auto"/>
          <w:sz w:val="28"/>
          <w:szCs w:val="28"/>
        </w:rPr>
        <w:t>№</w:t>
      </w:r>
      <w:r w:rsidRPr="005C595D">
        <w:rPr>
          <w:bCs/>
          <w:color w:val="auto"/>
          <w:sz w:val="28"/>
          <w:szCs w:val="28"/>
        </w:rPr>
        <w:t xml:space="preserve"> 503 </w:t>
      </w:r>
      <w:r w:rsidR="00A40A42" w:rsidRPr="005C595D">
        <w:rPr>
          <w:bCs/>
          <w:color w:val="auto"/>
          <w:sz w:val="28"/>
          <w:szCs w:val="28"/>
        </w:rPr>
        <w:t>«</w:t>
      </w:r>
      <w:r w:rsidRPr="005C595D">
        <w:rPr>
          <w:bCs/>
          <w:color w:val="auto"/>
          <w:sz w:val="28"/>
          <w:szCs w:val="28"/>
        </w:rPr>
        <w:t xml:space="preserve">Об утверждении Порядка </w:t>
      </w:r>
      <w:r w:rsidRPr="005C595D">
        <w:rPr>
          <w:bCs/>
          <w:color w:val="auto"/>
          <w:sz w:val="28"/>
          <w:szCs w:val="28"/>
        </w:rPr>
        <w:lastRenderedPageBreak/>
        <w:t>проведения технического расследования причин аварий, инцидентов и случаев утраты взрывчатых материалов промышленного назначения</w:t>
      </w:r>
      <w:r w:rsidR="00A40A42" w:rsidRPr="005C595D">
        <w:rPr>
          <w:bCs/>
          <w:color w:val="auto"/>
          <w:sz w:val="28"/>
          <w:szCs w:val="28"/>
        </w:rPr>
        <w:t>»</w:t>
      </w:r>
      <w:r w:rsidRPr="005C595D">
        <w:rPr>
          <w:bCs/>
          <w:color w:val="auto"/>
          <w:sz w:val="28"/>
          <w:szCs w:val="28"/>
        </w:rPr>
        <w:t xml:space="preserve"> </w:t>
      </w:r>
    </w:p>
    <w:p w:rsidR="00122880" w:rsidRPr="005C595D" w:rsidRDefault="00122880" w:rsidP="00270731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C595D">
        <w:rPr>
          <w:b w:val="0"/>
          <w:sz w:val="28"/>
          <w:szCs w:val="28"/>
        </w:rPr>
        <w:t xml:space="preserve">Приказ </w:t>
      </w:r>
      <w:r w:rsidR="008B299D" w:rsidRPr="005C595D">
        <w:rPr>
          <w:b w:val="0"/>
          <w:sz w:val="28"/>
          <w:szCs w:val="28"/>
        </w:rPr>
        <w:t xml:space="preserve">Ростехнадзора </w:t>
      </w:r>
      <w:r w:rsidRPr="005C595D">
        <w:rPr>
          <w:b w:val="0"/>
          <w:sz w:val="28"/>
          <w:szCs w:val="28"/>
        </w:rPr>
        <w:t xml:space="preserve">от 15 июля 2013 года </w:t>
      </w:r>
      <w:r w:rsidR="00270731" w:rsidRPr="005C595D">
        <w:rPr>
          <w:b w:val="0"/>
          <w:sz w:val="28"/>
          <w:szCs w:val="28"/>
        </w:rPr>
        <w:t>№</w:t>
      </w:r>
      <w:r w:rsidRPr="005C595D">
        <w:rPr>
          <w:b w:val="0"/>
          <w:sz w:val="28"/>
          <w:szCs w:val="28"/>
        </w:rPr>
        <w:t xml:space="preserve"> 306 </w:t>
      </w:r>
      <w:r w:rsidR="00A40A42" w:rsidRPr="005C595D">
        <w:rPr>
          <w:b w:val="0"/>
          <w:sz w:val="28"/>
          <w:szCs w:val="28"/>
        </w:rPr>
        <w:t>«</w:t>
      </w:r>
      <w:r w:rsidRPr="005C595D">
        <w:rPr>
          <w:b w:val="0"/>
          <w:sz w:val="28"/>
          <w:szCs w:val="28"/>
        </w:rPr>
        <w:t xml:space="preserve">Об утверждении Федеральных норм и правил в области промышленной безопасности </w:t>
      </w:r>
      <w:r w:rsidR="00A40A42" w:rsidRPr="005C595D">
        <w:rPr>
          <w:b w:val="0"/>
          <w:sz w:val="28"/>
          <w:szCs w:val="28"/>
        </w:rPr>
        <w:t>«</w:t>
      </w:r>
      <w:r w:rsidRPr="005C595D">
        <w:rPr>
          <w:b w:val="0"/>
          <w:sz w:val="28"/>
          <w:szCs w:val="28"/>
        </w:rPr>
        <w:t>Общие требования к обоснованию безопасности опасного производственного объекта</w:t>
      </w:r>
      <w:r w:rsidR="00A40A42" w:rsidRPr="005C595D">
        <w:rPr>
          <w:b w:val="0"/>
          <w:sz w:val="28"/>
          <w:szCs w:val="28"/>
        </w:rPr>
        <w:t>»</w:t>
      </w:r>
      <w:r w:rsidRPr="005C595D">
        <w:rPr>
          <w:b w:val="0"/>
          <w:sz w:val="28"/>
          <w:szCs w:val="28"/>
        </w:rPr>
        <w:t>;</w:t>
      </w:r>
    </w:p>
    <w:p w:rsidR="002638EE" w:rsidRPr="005C595D" w:rsidRDefault="00122880" w:rsidP="00270731">
      <w:pPr>
        <w:pStyle w:val="HEADERTEXT"/>
        <w:numPr>
          <w:ilvl w:val="0"/>
          <w:numId w:val="7"/>
        </w:numPr>
        <w:jc w:val="both"/>
        <w:rPr>
          <w:bCs/>
          <w:color w:val="auto"/>
          <w:sz w:val="28"/>
          <w:szCs w:val="28"/>
        </w:rPr>
      </w:pPr>
      <w:r w:rsidRPr="005C595D">
        <w:rPr>
          <w:color w:val="auto"/>
          <w:sz w:val="28"/>
          <w:szCs w:val="28"/>
        </w:rPr>
        <w:t xml:space="preserve">Приказ </w:t>
      </w:r>
      <w:r w:rsidR="008B299D" w:rsidRPr="005C595D">
        <w:rPr>
          <w:color w:val="auto"/>
          <w:sz w:val="28"/>
          <w:szCs w:val="28"/>
        </w:rPr>
        <w:t xml:space="preserve">Ростехнадзора </w:t>
      </w:r>
      <w:r w:rsidRPr="005C595D">
        <w:rPr>
          <w:color w:val="auto"/>
          <w:sz w:val="28"/>
          <w:szCs w:val="28"/>
        </w:rPr>
        <w:t xml:space="preserve">от 31 мая 2012 года </w:t>
      </w:r>
      <w:r w:rsidR="00270731" w:rsidRPr="005C595D">
        <w:rPr>
          <w:color w:val="auto"/>
          <w:sz w:val="28"/>
          <w:szCs w:val="28"/>
        </w:rPr>
        <w:t>№</w:t>
      </w:r>
      <w:r w:rsidRPr="005C595D">
        <w:rPr>
          <w:color w:val="auto"/>
          <w:sz w:val="28"/>
          <w:szCs w:val="28"/>
        </w:rPr>
        <w:t xml:space="preserve"> 319 </w:t>
      </w:r>
      <w:r w:rsidR="00A40A42" w:rsidRPr="005C595D">
        <w:rPr>
          <w:color w:val="auto"/>
          <w:sz w:val="28"/>
          <w:szCs w:val="28"/>
        </w:rPr>
        <w:t>«</w:t>
      </w:r>
      <w:r w:rsidRPr="005C595D">
        <w:rPr>
          <w:color w:val="auto"/>
          <w:sz w:val="28"/>
          <w:szCs w:val="28"/>
        </w:rPr>
        <w:t>Об утверждении Правил формирования и ведения надзорного дела в отношении опасных производственных объектов и гидротехнических сооружений, на которых установлен режим постоянного государственного надзора</w:t>
      </w:r>
      <w:r w:rsidR="00A40A42" w:rsidRPr="005C595D">
        <w:rPr>
          <w:color w:val="auto"/>
          <w:sz w:val="28"/>
          <w:szCs w:val="28"/>
        </w:rPr>
        <w:t>»</w:t>
      </w:r>
      <w:r w:rsidRPr="005C595D">
        <w:rPr>
          <w:color w:val="auto"/>
          <w:sz w:val="28"/>
          <w:szCs w:val="28"/>
        </w:rPr>
        <w:t>;</w:t>
      </w:r>
      <w:r w:rsidR="002638EE" w:rsidRPr="005C595D">
        <w:rPr>
          <w:bCs/>
          <w:color w:val="auto"/>
          <w:sz w:val="28"/>
          <w:szCs w:val="28"/>
        </w:rPr>
        <w:t xml:space="preserve"> </w:t>
      </w:r>
    </w:p>
    <w:p w:rsidR="002638EE" w:rsidRPr="005C595D" w:rsidRDefault="002638EE" w:rsidP="00270731">
      <w:pPr>
        <w:pStyle w:val="HEADERTEXT"/>
        <w:numPr>
          <w:ilvl w:val="0"/>
          <w:numId w:val="7"/>
        </w:numPr>
        <w:jc w:val="both"/>
        <w:rPr>
          <w:bCs/>
          <w:color w:val="auto"/>
          <w:sz w:val="28"/>
          <w:szCs w:val="28"/>
        </w:rPr>
      </w:pPr>
      <w:r w:rsidRPr="005C595D">
        <w:rPr>
          <w:bCs/>
          <w:color w:val="auto"/>
          <w:sz w:val="28"/>
          <w:szCs w:val="28"/>
        </w:rPr>
        <w:t xml:space="preserve">Приказ Ростехнадзора от 03.07.2019 </w:t>
      </w:r>
      <w:r w:rsidR="00270731" w:rsidRPr="005C595D">
        <w:rPr>
          <w:bCs/>
          <w:color w:val="auto"/>
          <w:sz w:val="28"/>
          <w:szCs w:val="28"/>
        </w:rPr>
        <w:t>№</w:t>
      </w:r>
      <w:r w:rsidRPr="005C595D">
        <w:rPr>
          <w:bCs/>
          <w:color w:val="auto"/>
          <w:sz w:val="28"/>
          <w:szCs w:val="28"/>
        </w:rPr>
        <w:t xml:space="preserve"> 258  </w:t>
      </w:r>
      <w:r w:rsidR="00A40A42" w:rsidRPr="005C595D">
        <w:rPr>
          <w:bCs/>
          <w:color w:val="auto"/>
          <w:sz w:val="28"/>
          <w:szCs w:val="28"/>
        </w:rPr>
        <w:t>«</w:t>
      </w:r>
      <w:r w:rsidRPr="005C595D">
        <w:rPr>
          <w:bCs/>
          <w:color w:val="auto"/>
          <w:sz w:val="28"/>
          <w:szCs w:val="28"/>
        </w:rPr>
        <w:t>Об утверждении Административного регламента Федеральной службы по экологическому, технологическому и атомному надзору по осуществлению федерального государственного надзора в области промышленной безопасности</w:t>
      </w:r>
      <w:r w:rsidR="00A40A42" w:rsidRPr="005C595D">
        <w:rPr>
          <w:bCs/>
          <w:color w:val="auto"/>
          <w:sz w:val="28"/>
          <w:szCs w:val="28"/>
        </w:rPr>
        <w:t>»</w:t>
      </w:r>
      <w:r w:rsidRPr="005C595D">
        <w:rPr>
          <w:bCs/>
          <w:color w:val="auto"/>
          <w:sz w:val="28"/>
          <w:szCs w:val="28"/>
        </w:rPr>
        <w:t xml:space="preserve"> (с изменениями на 30 октября 2020 года)</w:t>
      </w:r>
    </w:p>
    <w:p w:rsidR="005E7379" w:rsidRPr="005C595D" w:rsidRDefault="002638EE" w:rsidP="00270731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C595D">
        <w:rPr>
          <w:b w:val="0"/>
          <w:sz w:val="28"/>
          <w:szCs w:val="28"/>
        </w:rPr>
        <w:t xml:space="preserve">Приказ Ростехнадзора от 15.12.2020 </w:t>
      </w:r>
      <w:r w:rsidR="00270731" w:rsidRPr="005C595D">
        <w:rPr>
          <w:b w:val="0"/>
          <w:sz w:val="28"/>
          <w:szCs w:val="28"/>
        </w:rPr>
        <w:t>№</w:t>
      </w:r>
      <w:r w:rsidRPr="005C595D">
        <w:rPr>
          <w:b w:val="0"/>
          <w:sz w:val="28"/>
          <w:szCs w:val="28"/>
        </w:rPr>
        <w:t xml:space="preserve"> 533 </w:t>
      </w:r>
      <w:r w:rsidR="00A40A42" w:rsidRPr="005C595D">
        <w:rPr>
          <w:b w:val="0"/>
          <w:sz w:val="28"/>
          <w:szCs w:val="28"/>
        </w:rPr>
        <w:t>«</w:t>
      </w:r>
      <w:r w:rsidRPr="005C595D">
        <w:rPr>
          <w:b w:val="0"/>
          <w:sz w:val="28"/>
          <w:szCs w:val="28"/>
        </w:rPr>
        <w:t xml:space="preserve">Об утверждении федеральных норм и правил в области промышленной безопасности </w:t>
      </w:r>
      <w:r w:rsidR="00A40A42" w:rsidRPr="005C595D">
        <w:rPr>
          <w:b w:val="0"/>
          <w:sz w:val="28"/>
          <w:szCs w:val="28"/>
        </w:rPr>
        <w:t>«</w:t>
      </w:r>
      <w:r w:rsidRPr="005C595D">
        <w:rPr>
          <w:b w:val="0"/>
          <w:sz w:val="28"/>
          <w:szCs w:val="28"/>
        </w:rPr>
        <w:t>Общие правила взрывобезопасности для взрывопожароопасных химических, нефтехимических и нефтеперерабатывающих производств</w:t>
      </w:r>
      <w:r w:rsidR="00A40A42" w:rsidRPr="005C595D">
        <w:rPr>
          <w:b w:val="0"/>
          <w:sz w:val="28"/>
          <w:szCs w:val="28"/>
        </w:rPr>
        <w:t>»</w:t>
      </w:r>
    </w:p>
    <w:p w:rsidR="005E7379" w:rsidRPr="00911002" w:rsidRDefault="00502520" w:rsidP="00270731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911002">
        <w:rPr>
          <w:b w:val="0"/>
          <w:color w:val="000000" w:themeColor="text1"/>
          <w:sz w:val="28"/>
          <w:szCs w:val="28"/>
        </w:rPr>
        <w:t xml:space="preserve">Приказ Ростехнадзора от 15.12.2020 </w:t>
      </w:r>
      <w:r w:rsidR="00270731" w:rsidRPr="00911002">
        <w:rPr>
          <w:b w:val="0"/>
          <w:color w:val="000000" w:themeColor="text1"/>
          <w:sz w:val="28"/>
          <w:szCs w:val="28"/>
        </w:rPr>
        <w:t>№</w:t>
      </w:r>
      <w:r w:rsidRPr="00911002">
        <w:rPr>
          <w:b w:val="0"/>
          <w:color w:val="000000" w:themeColor="text1"/>
          <w:sz w:val="28"/>
          <w:szCs w:val="28"/>
        </w:rPr>
        <w:t xml:space="preserve"> 536</w:t>
      </w:r>
      <w:r w:rsidRPr="00911002">
        <w:rPr>
          <w:color w:val="000000" w:themeColor="text1"/>
          <w:sz w:val="28"/>
          <w:szCs w:val="28"/>
        </w:rPr>
        <w:t xml:space="preserve"> </w:t>
      </w:r>
      <w:r w:rsidR="00A40A42" w:rsidRPr="00911002">
        <w:rPr>
          <w:color w:val="000000" w:themeColor="text1"/>
          <w:sz w:val="28"/>
          <w:szCs w:val="28"/>
        </w:rPr>
        <w:t>«</w:t>
      </w:r>
      <w:r w:rsidRPr="00911002">
        <w:rPr>
          <w:b w:val="0"/>
          <w:color w:val="000000" w:themeColor="text1"/>
          <w:sz w:val="28"/>
          <w:szCs w:val="28"/>
        </w:rPr>
        <w:t xml:space="preserve">Об утверждении федеральных норм и правил в области промышленной безопасности </w:t>
      </w:r>
      <w:r w:rsidR="00A40A42" w:rsidRPr="00911002">
        <w:rPr>
          <w:b w:val="0"/>
          <w:color w:val="000000" w:themeColor="text1"/>
          <w:sz w:val="28"/>
          <w:szCs w:val="28"/>
        </w:rPr>
        <w:t>«</w:t>
      </w:r>
      <w:r w:rsidRPr="00911002">
        <w:rPr>
          <w:b w:val="0"/>
          <w:color w:val="000000" w:themeColor="text1"/>
          <w:sz w:val="28"/>
          <w:szCs w:val="28"/>
        </w:rPr>
        <w:t>Правила промышленной безопасности при использовании оборудования, работающего под избыточным давлением</w:t>
      </w:r>
      <w:r w:rsidR="00A40A42" w:rsidRPr="00911002">
        <w:rPr>
          <w:b w:val="0"/>
          <w:color w:val="000000" w:themeColor="text1"/>
          <w:sz w:val="28"/>
          <w:szCs w:val="28"/>
        </w:rPr>
        <w:t>»</w:t>
      </w:r>
    </w:p>
    <w:p w:rsidR="00122880" w:rsidRPr="00911002" w:rsidRDefault="00D338BB" w:rsidP="00270731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20"/>
        <w:jc w:val="both"/>
        <w:rPr>
          <w:b w:val="0"/>
          <w:color w:val="000000" w:themeColor="text1"/>
          <w:sz w:val="28"/>
          <w:szCs w:val="28"/>
        </w:rPr>
      </w:pPr>
      <w:r w:rsidRPr="00911002">
        <w:rPr>
          <w:b w:val="0"/>
          <w:color w:val="000000" w:themeColor="text1"/>
          <w:sz w:val="28"/>
          <w:szCs w:val="28"/>
        </w:rPr>
        <w:t xml:space="preserve">Приказ Ростехнадзора от 15.12.2020 </w:t>
      </w:r>
      <w:r w:rsidR="00270731" w:rsidRPr="00911002">
        <w:rPr>
          <w:b w:val="0"/>
          <w:color w:val="000000" w:themeColor="text1"/>
          <w:sz w:val="28"/>
          <w:szCs w:val="28"/>
        </w:rPr>
        <w:t>№</w:t>
      </w:r>
      <w:r w:rsidRPr="00911002">
        <w:rPr>
          <w:b w:val="0"/>
          <w:color w:val="000000" w:themeColor="text1"/>
          <w:sz w:val="28"/>
          <w:szCs w:val="28"/>
        </w:rPr>
        <w:t xml:space="preserve"> 529 </w:t>
      </w:r>
      <w:r w:rsidR="00A40A42" w:rsidRPr="00911002">
        <w:rPr>
          <w:b w:val="0"/>
          <w:color w:val="000000" w:themeColor="text1"/>
          <w:sz w:val="28"/>
          <w:szCs w:val="28"/>
        </w:rPr>
        <w:t>«</w:t>
      </w:r>
      <w:r w:rsidRPr="00911002">
        <w:rPr>
          <w:b w:val="0"/>
          <w:color w:val="000000" w:themeColor="text1"/>
          <w:sz w:val="28"/>
          <w:szCs w:val="28"/>
        </w:rPr>
        <w:t xml:space="preserve">Об утверждении федеральных норм и правил в области промышленной безопасности </w:t>
      </w:r>
      <w:r w:rsidR="00A40A42" w:rsidRPr="00911002">
        <w:rPr>
          <w:b w:val="0"/>
          <w:color w:val="000000" w:themeColor="text1"/>
          <w:sz w:val="28"/>
          <w:szCs w:val="28"/>
        </w:rPr>
        <w:t>«</w:t>
      </w:r>
      <w:r w:rsidRPr="00911002">
        <w:rPr>
          <w:b w:val="0"/>
          <w:color w:val="000000" w:themeColor="text1"/>
          <w:sz w:val="28"/>
          <w:szCs w:val="28"/>
        </w:rPr>
        <w:t>Правила промышленной безопасности складов нефти и нефтепродуктов</w:t>
      </w:r>
      <w:r w:rsidR="00A40A42" w:rsidRPr="00911002">
        <w:rPr>
          <w:b w:val="0"/>
          <w:color w:val="000000" w:themeColor="text1"/>
          <w:sz w:val="28"/>
          <w:szCs w:val="28"/>
        </w:rPr>
        <w:t>»</w:t>
      </w:r>
    </w:p>
    <w:sectPr w:rsidR="00122880" w:rsidRPr="00911002" w:rsidSect="0054609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BFC"/>
    <w:multiLevelType w:val="hybridMultilevel"/>
    <w:tmpl w:val="89FC1EDA"/>
    <w:lvl w:ilvl="0" w:tplc="E7A65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F2361"/>
    <w:multiLevelType w:val="hybridMultilevel"/>
    <w:tmpl w:val="A6E2A4EA"/>
    <w:lvl w:ilvl="0" w:tplc="418AA0A8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960DB"/>
    <w:multiLevelType w:val="hybridMultilevel"/>
    <w:tmpl w:val="12522466"/>
    <w:lvl w:ilvl="0" w:tplc="FFE4898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2679B"/>
    <w:multiLevelType w:val="hybridMultilevel"/>
    <w:tmpl w:val="F6BAF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E2449"/>
    <w:multiLevelType w:val="hybridMultilevel"/>
    <w:tmpl w:val="ACB2CED6"/>
    <w:lvl w:ilvl="0" w:tplc="D31A4258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177786"/>
    <w:multiLevelType w:val="hybridMultilevel"/>
    <w:tmpl w:val="A178E5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4374254"/>
    <w:multiLevelType w:val="hybridMultilevel"/>
    <w:tmpl w:val="CBEA7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E9"/>
    <w:rsid w:val="0000182D"/>
    <w:rsid w:val="0001170B"/>
    <w:rsid w:val="00036490"/>
    <w:rsid w:val="00065A28"/>
    <w:rsid w:val="00080A14"/>
    <w:rsid w:val="000C5C2F"/>
    <w:rsid w:val="000F21AE"/>
    <w:rsid w:val="00122880"/>
    <w:rsid w:val="00135AE2"/>
    <w:rsid w:val="0016184E"/>
    <w:rsid w:val="001A336C"/>
    <w:rsid w:val="001F27FB"/>
    <w:rsid w:val="001F7845"/>
    <w:rsid w:val="0022245E"/>
    <w:rsid w:val="002638EE"/>
    <w:rsid w:val="00270731"/>
    <w:rsid w:val="00286638"/>
    <w:rsid w:val="00292CA2"/>
    <w:rsid w:val="002D4F36"/>
    <w:rsid w:val="00303E6C"/>
    <w:rsid w:val="00311CD4"/>
    <w:rsid w:val="00342178"/>
    <w:rsid w:val="003479C6"/>
    <w:rsid w:val="00396264"/>
    <w:rsid w:val="00405D5C"/>
    <w:rsid w:val="004405F6"/>
    <w:rsid w:val="004709FA"/>
    <w:rsid w:val="004B2AB7"/>
    <w:rsid w:val="004D0492"/>
    <w:rsid w:val="00501964"/>
    <w:rsid w:val="00502520"/>
    <w:rsid w:val="00530403"/>
    <w:rsid w:val="00536671"/>
    <w:rsid w:val="00546098"/>
    <w:rsid w:val="00561A39"/>
    <w:rsid w:val="00576F0E"/>
    <w:rsid w:val="00596F3A"/>
    <w:rsid w:val="005C595D"/>
    <w:rsid w:val="005E7379"/>
    <w:rsid w:val="00647A55"/>
    <w:rsid w:val="00651F44"/>
    <w:rsid w:val="00697DBD"/>
    <w:rsid w:val="006B752E"/>
    <w:rsid w:val="00762138"/>
    <w:rsid w:val="00794673"/>
    <w:rsid w:val="007C320D"/>
    <w:rsid w:val="007E341E"/>
    <w:rsid w:val="007E4EEA"/>
    <w:rsid w:val="00836D6F"/>
    <w:rsid w:val="00852D47"/>
    <w:rsid w:val="008719E9"/>
    <w:rsid w:val="00875363"/>
    <w:rsid w:val="008A5E75"/>
    <w:rsid w:val="008B299D"/>
    <w:rsid w:val="0090215A"/>
    <w:rsid w:val="00905925"/>
    <w:rsid w:val="00911002"/>
    <w:rsid w:val="00914E57"/>
    <w:rsid w:val="0092049B"/>
    <w:rsid w:val="00925AD8"/>
    <w:rsid w:val="009B59C1"/>
    <w:rsid w:val="009D2BC1"/>
    <w:rsid w:val="009D36F7"/>
    <w:rsid w:val="00A33848"/>
    <w:rsid w:val="00A40A42"/>
    <w:rsid w:val="00A9735E"/>
    <w:rsid w:val="00AB0C95"/>
    <w:rsid w:val="00AB42D1"/>
    <w:rsid w:val="00AB5B52"/>
    <w:rsid w:val="00B32092"/>
    <w:rsid w:val="00B55783"/>
    <w:rsid w:val="00BA20EA"/>
    <w:rsid w:val="00BD7235"/>
    <w:rsid w:val="00C66D81"/>
    <w:rsid w:val="00D338BB"/>
    <w:rsid w:val="00DA322D"/>
    <w:rsid w:val="00DE698C"/>
    <w:rsid w:val="00DF6719"/>
    <w:rsid w:val="00E3163F"/>
    <w:rsid w:val="00EB431A"/>
    <w:rsid w:val="00ED4D2C"/>
    <w:rsid w:val="00ED6FAD"/>
    <w:rsid w:val="00F1545D"/>
    <w:rsid w:val="00F35091"/>
    <w:rsid w:val="00F90AF0"/>
    <w:rsid w:val="00F93F02"/>
    <w:rsid w:val="00FE043F"/>
    <w:rsid w:val="00F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2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673"/>
    <w:pPr>
      <w:ind w:left="720"/>
      <w:contextualSpacing/>
    </w:pPr>
  </w:style>
  <w:style w:type="paragraph" w:customStyle="1" w:styleId="FORMATTEXT">
    <w:name w:val=".FORMATTEXT"/>
    <w:uiPriority w:val="99"/>
    <w:rsid w:val="007946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7946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673"/>
    <w:rPr>
      <w:rFonts w:ascii="Tahoma" w:hAnsi="Tahoma" w:cs="Tahoma"/>
      <w:sz w:val="16"/>
      <w:szCs w:val="16"/>
    </w:rPr>
  </w:style>
  <w:style w:type="paragraph" w:customStyle="1" w:styleId="PRINTSECTION">
    <w:name w:val="#PRINT_SECTION"/>
    <w:uiPriority w:val="99"/>
    <w:rsid w:val="008A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LBOTTOM">
    <w:name w:val="#COL_BOTTOM"/>
    <w:rsid w:val="00A33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28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F35091"/>
    <w:rPr>
      <w:color w:val="0000FF"/>
      <w:u w:val="single"/>
    </w:rPr>
  </w:style>
  <w:style w:type="paragraph" w:styleId="a7">
    <w:name w:val="No Spacing"/>
    <w:uiPriority w:val="1"/>
    <w:qFormat/>
    <w:rsid w:val="00F35091"/>
    <w:pPr>
      <w:spacing w:after="0" w:line="240" w:lineRule="auto"/>
    </w:pPr>
  </w:style>
  <w:style w:type="paragraph" w:customStyle="1" w:styleId="ConsPlusNormal">
    <w:name w:val="ConsPlusNormal"/>
    <w:uiPriority w:val="99"/>
    <w:rsid w:val="00875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DE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2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673"/>
    <w:pPr>
      <w:ind w:left="720"/>
      <w:contextualSpacing/>
    </w:pPr>
  </w:style>
  <w:style w:type="paragraph" w:customStyle="1" w:styleId="FORMATTEXT">
    <w:name w:val=".FORMATTEXT"/>
    <w:uiPriority w:val="99"/>
    <w:rsid w:val="007946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7946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673"/>
    <w:rPr>
      <w:rFonts w:ascii="Tahoma" w:hAnsi="Tahoma" w:cs="Tahoma"/>
      <w:sz w:val="16"/>
      <w:szCs w:val="16"/>
    </w:rPr>
  </w:style>
  <w:style w:type="paragraph" w:customStyle="1" w:styleId="PRINTSECTION">
    <w:name w:val="#PRINT_SECTION"/>
    <w:uiPriority w:val="99"/>
    <w:rsid w:val="008A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LBOTTOM">
    <w:name w:val="#COL_BOTTOM"/>
    <w:rsid w:val="00A33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28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F35091"/>
    <w:rPr>
      <w:color w:val="0000FF"/>
      <w:u w:val="single"/>
    </w:rPr>
  </w:style>
  <w:style w:type="paragraph" w:styleId="a7">
    <w:name w:val="No Spacing"/>
    <w:uiPriority w:val="1"/>
    <w:qFormat/>
    <w:rsid w:val="00F35091"/>
    <w:pPr>
      <w:spacing w:after="0" w:line="240" w:lineRule="auto"/>
    </w:pPr>
  </w:style>
  <w:style w:type="paragraph" w:customStyle="1" w:styleId="ConsPlusNormal">
    <w:name w:val="ConsPlusNormal"/>
    <w:uiPriority w:val="99"/>
    <w:rsid w:val="00875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DE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5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990847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178B7-5F7D-45D8-A3A3-E3861CB2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NarBo</dc:creator>
  <cp:lastModifiedBy>Балаян Арсен Каренович</cp:lastModifiedBy>
  <cp:revision>2</cp:revision>
  <cp:lastPrinted>2016-06-18T11:20:00Z</cp:lastPrinted>
  <dcterms:created xsi:type="dcterms:W3CDTF">2021-03-31T12:48:00Z</dcterms:created>
  <dcterms:modified xsi:type="dcterms:W3CDTF">2021-03-31T12:48:00Z</dcterms:modified>
</cp:coreProperties>
</file>